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2"/>
        <w:gridCol w:w="992"/>
        <w:gridCol w:w="2694"/>
      </w:tblGrid>
      <w:tr w:rsidR="00CD585E">
        <w:tblPrEx>
          <w:tblCellMar>
            <w:top w:w="0" w:type="dxa"/>
            <w:bottom w:w="0" w:type="dxa"/>
          </w:tblCellMar>
        </w:tblPrEx>
        <w:tc>
          <w:tcPr>
            <w:tcW w:w="588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D585E" w:rsidRPr="007016DC" w:rsidRDefault="00CD585E" w:rsidP="00CD585E">
            <w:pPr>
              <w:tabs>
                <w:tab w:val="left" w:pos="5670"/>
              </w:tabs>
              <w:rPr>
                <w:b/>
                <w:sz w:val="24"/>
                <w:u w:val="single"/>
                <w:lang w:val="en-GB"/>
              </w:rPr>
            </w:pPr>
            <w:r w:rsidRPr="007016DC">
              <w:rPr>
                <w:b/>
                <w:sz w:val="24"/>
                <w:lang w:val="en-GB"/>
              </w:rPr>
              <w:t xml:space="preserve">Annex 1 to the Contract pursuant to </w:t>
            </w:r>
            <w:r w:rsidR="00713FDC">
              <w:rPr>
                <w:b/>
                <w:sz w:val="24"/>
                <w:lang w:val="en-GB"/>
              </w:rPr>
              <w:t>DE</w:t>
            </w:r>
            <w:r w:rsidRPr="007016DC">
              <w:rPr>
                <w:b/>
                <w:sz w:val="24"/>
                <w:lang w:val="en-GB"/>
              </w:rPr>
              <w:t>-UZ 104</w:t>
            </w:r>
          </w:p>
          <w:p w:rsidR="00CD585E" w:rsidRPr="007016DC" w:rsidRDefault="00CD585E" w:rsidP="00CD585E">
            <w:pPr>
              <w:tabs>
                <w:tab w:val="left" w:pos="5670"/>
              </w:tabs>
              <w:rPr>
                <w:b/>
                <w:sz w:val="24"/>
                <w:u w:val="single"/>
                <w:lang w:val="en-GB"/>
              </w:rPr>
            </w:pPr>
          </w:p>
          <w:p w:rsidR="00CD585E" w:rsidRPr="007016DC" w:rsidRDefault="00CD585E" w:rsidP="00CD585E">
            <w:pPr>
              <w:tabs>
                <w:tab w:val="left" w:pos="5670"/>
              </w:tabs>
              <w:rPr>
                <w:b/>
                <w:sz w:val="24"/>
                <w:u w:val="single"/>
                <w:lang w:val="en-GB"/>
              </w:rPr>
            </w:pPr>
            <w:r w:rsidRPr="007016DC">
              <w:rPr>
                <w:b/>
                <w:lang w:val="en-GB"/>
              </w:rPr>
              <w:t>Environmental Label for „Wet Cleaning Services“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D585E" w:rsidRPr="007016DC" w:rsidRDefault="00CD585E" w:rsidP="00CD585E">
            <w:pPr>
              <w:tabs>
                <w:tab w:val="left" w:pos="5670"/>
              </w:tabs>
              <w:rPr>
                <w:b/>
                <w:sz w:val="24"/>
                <w:u w:val="single"/>
                <w:lang w:val="en-GB"/>
              </w:rPr>
            </w:pPr>
          </w:p>
          <w:p w:rsidR="00CD585E" w:rsidRPr="007016DC" w:rsidRDefault="00CD585E" w:rsidP="00CD585E">
            <w:pPr>
              <w:tabs>
                <w:tab w:val="left" w:pos="5670"/>
              </w:tabs>
              <w:rPr>
                <w:b/>
                <w:sz w:val="24"/>
                <w:u w:val="single"/>
                <w:lang w:val="en-GB"/>
              </w:rPr>
            </w:pPr>
          </w:p>
          <w:p w:rsidR="00CD585E" w:rsidRPr="007016DC" w:rsidRDefault="00CD585E" w:rsidP="00CD585E">
            <w:pPr>
              <w:tabs>
                <w:tab w:val="left" w:pos="5670"/>
              </w:tabs>
              <w:rPr>
                <w:b/>
                <w:sz w:val="24"/>
                <w:lang w:val="en-GB"/>
              </w:rPr>
            </w:pPr>
          </w:p>
        </w:tc>
        <w:tc>
          <w:tcPr>
            <w:tcW w:w="2694" w:type="dxa"/>
            <w:tcBorders>
              <w:left w:val="single" w:sz="6" w:space="0" w:color="auto"/>
            </w:tcBorders>
          </w:tcPr>
          <w:p w:rsidR="00CD585E" w:rsidRDefault="00CD585E" w:rsidP="00CD585E">
            <w:pPr>
              <w:tabs>
                <w:tab w:val="left" w:pos="5670"/>
              </w:tabs>
              <w:spacing w:before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Please use</w:t>
            </w:r>
          </w:p>
          <w:p w:rsidR="00CD585E" w:rsidRDefault="00CD585E" w:rsidP="00CD585E">
            <w:pPr>
              <w:tabs>
                <w:tab w:val="left" w:pos="5670"/>
              </w:tabs>
              <w:jc w:val="center"/>
              <w:rPr>
                <w:b/>
                <w:sz w:val="24"/>
              </w:rPr>
            </w:pPr>
          </w:p>
          <w:p w:rsidR="00CD585E" w:rsidRDefault="00CD585E" w:rsidP="00CD585E">
            <w:pPr>
              <w:tabs>
                <w:tab w:val="left" w:pos="5670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this form !</w:t>
            </w:r>
          </w:p>
          <w:p w:rsidR="00CD585E" w:rsidRDefault="00CD585E" w:rsidP="00CD585E">
            <w:pPr>
              <w:tabs>
                <w:tab w:val="left" w:pos="5670"/>
              </w:tabs>
              <w:rPr>
                <w:b/>
                <w:sz w:val="24"/>
              </w:rPr>
            </w:pPr>
          </w:p>
        </w:tc>
      </w:tr>
    </w:tbl>
    <w:p w:rsidR="00CD585E" w:rsidRDefault="00CD585E" w:rsidP="00CD585E">
      <w:pPr>
        <w:tabs>
          <w:tab w:val="left" w:pos="5670"/>
        </w:tabs>
      </w:pPr>
    </w:p>
    <w:p w:rsidR="00CD585E" w:rsidRDefault="00CD585E" w:rsidP="00CD585E">
      <w:pPr>
        <w:tabs>
          <w:tab w:val="left" w:pos="5670"/>
        </w:tabs>
      </w:pPr>
    </w:p>
    <w:p w:rsidR="00CD585E" w:rsidRDefault="00CD585E" w:rsidP="00CD585E">
      <w:pPr>
        <w:ind w:left="851" w:hanging="851"/>
      </w:pPr>
    </w:p>
    <w:p w:rsidR="00CD585E" w:rsidRDefault="00CD585E" w:rsidP="00CD585E">
      <w:pPr>
        <w:tabs>
          <w:tab w:val="left" w:pos="4111"/>
        </w:tabs>
        <w:ind w:left="851" w:hanging="851"/>
      </w:pPr>
      <w:r>
        <w:t>Service undertaking (Applicant):</w:t>
      </w:r>
      <w:r>
        <w:tab/>
      </w:r>
      <w: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bookmarkStart w:id="0" w:name="Text1"/>
      <w:r>
        <w:instrText xml:space="preserve"> FORMTEXT </w:instrText>
      </w:r>
      <w:r>
        <w:fldChar w:fldCharType="separate"/>
      </w:r>
      <w:bookmarkStart w:id="1" w:name="_GoBack"/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bookmarkEnd w:id="1"/>
      <w:r>
        <w:fldChar w:fldCharType="end"/>
      </w:r>
      <w:bookmarkEnd w:id="0"/>
    </w:p>
    <w:p w:rsidR="00CD585E" w:rsidRDefault="00CD585E" w:rsidP="00CD585E">
      <w:pPr>
        <w:tabs>
          <w:tab w:val="left" w:pos="4111"/>
        </w:tabs>
        <w:ind w:left="851" w:hanging="851"/>
      </w:pP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>
        <w:fldChar w:fldCharType="end"/>
      </w:r>
    </w:p>
    <w:p w:rsidR="00CD585E" w:rsidRDefault="00CD585E" w:rsidP="00CD585E">
      <w:pPr>
        <w:tabs>
          <w:tab w:val="left" w:pos="4111"/>
        </w:tabs>
        <w:ind w:left="851" w:hanging="851"/>
      </w:pP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>
        <w:fldChar w:fldCharType="end"/>
      </w:r>
    </w:p>
    <w:p w:rsidR="00CD585E" w:rsidRDefault="00CD585E" w:rsidP="00CD585E">
      <w:pPr>
        <w:tabs>
          <w:tab w:val="left" w:pos="4111"/>
        </w:tabs>
        <w:ind w:left="851" w:hanging="851"/>
      </w:pPr>
    </w:p>
    <w:p w:rsidR="00CD585E" w:rsidRDefault="00CD585E" w:rsidP="00CD585E">
      <w:pPr>
        <w:tabs>
          <w:tab w:val="left" w:pos="4111"/>
        </w:tabs>
        <w:ind w:left="851" w:hanging="851"/>
      </w:pPr>
    </w:p>
    <w:p w:rsidR="00CD585E" w:rsidRDefault="00CD585E" w:rsidP="00CD585E">
      <w:pPr>
        <w:tabs>
          <w:tab w:val="left" w:pos="4111"/>
        </w:tabs>
        <w:ind w:left="851" w:hanging="851"/>
      </w:pPr>
      <w:r>
        <w:t>Distributor (Label User):</w:t>
      </w:r>
      <w:r>
        <w:tab/>
      </w:r>
      <w: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>
        <w:fldChar w:fldCharType="end"/>
      </w:r>
    </w:p>
    <w:p w:rsidR="00CD585E" w:rsidRDefault="00CD585E" w:rsidP="00CD585E">
      <w:pPr>
        <w:tabs>
          <w:tab w:val="left" w:pos="4111"/>
        </w:tabs>
        <w:ind w:left="851" w:hanging="851"/>
      </w:pP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>
        <w:fldChar w:fldCharType="end"/>
      </w:r>
    </w:p>
    <w:p w:rsidR="00CD585E" w:rsidRDefault="00CD585E" w:rsidP="00CD585E">
      <w:pPr>
        <w:tabs>
          <w:tab w:val="left" w:pos="4111"/>
        </w:tabs>
        <w:ind w:left="851" w:hanging="851"/>
      </w:pP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>
        <w:fldChar w:fldCharType="end"/>
      </w:r>
    </w:p>
    <w:p w:rsidR="00CD585E" w:rsidRDefault="00CD585E" w:rsidP="00CD585E">
      <w:pPr>
        <w:tabs>
          <w:tab w:val="left" w:pos="4111"/>
        </w:tabs>
        <w:ind w:left="851" w:hanging="851"/>
      </w:pPr>
    </w:p>
    <w:p w:rsidR="00CD585E" w:rsidRDefault="00CD585E" w:rsidP="00CD585E">
      <w:pPr>
        <w:tabs>
          <w:tab w:val="left" w:pos="4111"/>
        </w:tabs>
        <w:ind w:left="851" w:hanging="851"/>
      </w:pPr>
      <w:r>
        <w:t>Brand / Trade Name:</w:t>
      </w:r>
      <w:r>
        <w:tab/>
      </w:r>
      <w: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>
        <w:fldChar w:fldCharType="end"/>
      </w:r>
    </w:p>
    <w:p w:rsidR="00CD585E" w:rsidRDefault="00CD585E" w:rsidP="00CD585E">
      <w:pPr>
        <w:tabs>
          <w:tab w:val="left" w:pos="4111"/>
        </w:tabs>
        <w:ind w:left="851" w:hanging="851"/>
      </w:pP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>
        <w:fldChar w:fldCharType="end"/>
      </w:r>
    </w:p>
    <w:p w:rsidR="00CD585E" w:rsidRDefault="00CD585E" w:rsidP="00CD585E">
      <w:pPr>
        <w:tabs>
          <w:tab w:val="left" w:pos="4111"/>
        </w:tabs>
        <w:ind w:left="851" w:hanging="851"/>
      </w:pP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>
        <w:fldChar w:fldCharType="end"/>
      </w:r>
    </w:p>
    <w:p w:rsidR="00CD585E" w:rsidRDefault="00CD585E" w:rsidP="00CD585E">
      <w:pPr>
        <w:tabs>
          <w:tab w:val="left" w:pos="4111"/>
        </w:tabs>
        <w:ind w:left="851" w:hanging="851"/>
      </w:pPr>
    </w:p>
    <w:p w:rsidR="00CD585E" w:rsidRPr="007016DC" w:rsidRDefault="00CD585E" w:rsidP="00CD585E">
      <w:pPr>
        <w:tabs>
          <w:tab w:val="left" w:pos="4111"/>
        </w:tabs>
        <w:ind w:left="851" w:hanging="851"/>
        <w:rPr>
          <w:lang w:val="en-GB"/>
        </w:rPr>
      </w:pPr>
      <w:r w:rsidRPr="007016DC">
        <w:rPr>
          <w:lang w:val="en-GB"/>
        </w:rPr>
        <w:t>Manufacturer of the wet cleaning system:</w:t>
      </w:r>
      <w:r w:rsidRPr="007016DC">
        <w:rPr>
          <w:lang w:val="en-GB"/>
        </w:rPr>
        <w:tab/>
      </w:r>
      <w: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>
        <w:fldChar w:fldCharType="end"/>
      </w:r>
    </w:p>
    <w:p w:rsidR="00CD585E" w:rsidRPr="007016DC" w:rsidRDefault="00CD585E" w:rsidP="00CD585E">
      <w:pPr>
        <w:tabs>
          <w:tab w:val="left" w:pos="4111"/>
        </w:tabs>
        <w:ind w:left="851" w:hanging="851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>
        <w:fldChar w:fldCharType="end"/>
      </w:r>
    </w:p>
    <w:p w:rsidR="00CD585E" w:rsidRPr="007016DC" w:rsidRDefault="00CD585E" w:rsidP="00CD585E">
      <w:pPr>
        <w:tabs>
          <w:tab w:val="left" w:pos="4111"/>
        </w:tabs>
        <w:ind w:left="851" w:hanging="851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>
        <w:fldChar w:fldCharType="end"/>
      </w:r>
    </w:p>
    <w:p w:rsidR="00CD585E" w:rsidRPr="007016DC" w:rsidRDefault="00CD585E" w:rsidP="00CD585E">
      <w:pPr>
        <w:tabs>
          <w:tab w:val="left" w:pos="4111"/>
        </w:tabs>
        <w:ind w:left="851" w:hanging="851"/>
        <w:rPr>
          <w:lang w:val="en-GB"/>
        </w:rPr>
      </w:pPr>
    </w:p>
    <w:p w:rsidR="00CD585E" w:rsidRDefault="00CD585E" w:rsidP="00CD585E">
      <w:pPr>
        <w:tabs>
          <w:tab w:val="left" w:pos="4111"/>
        </w:tabs>
        <w:ind w:left="851" w:hanging="851"/>
      </w:pPr>
      <w:r>
        <w:t>Designation of the system:</w:t>
      </w:r>
      <w:r>
        <w:tab/>
      </w:r>
      <w: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>
        <w:fldChar w:fldCharType="end"/>
      </w:r>
    </w:p>
    <w:p w:rsidR="00CD585E" w:rsidRDefault="00CD585E" w:rsidP="00CD585E">
      <w:pPr>
        <w:tabs>
          <w:tab w:val="left" w:pos="4111"/>
        </w:tabs>
        <w:ind w:left="851" w:hanging="851"/>
      </w:pP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>
        <w:fldChar w:fldCharType="end"/>
      </w:r>
    </w:p>
    <w:p w:rsidR="00CD585E" w:rsidRDefault="00CD585E" w:rsidP="00CD585E">
      <w:pPr>
        <w:tabs>
          <w:tab w:val="left" w:pos="4111"/>
        </w:tabs>
        <w:ind w:left="851" w:hanging="851"/>
      </w:pP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 w:rsidR="006507E7">
        <w:rPr>
          <w:noProof/>
        </w:rPr>
        <w:t> </w:t>
      </w:r>
      <w:r>
        <w:fldChar w:fldCharType="end"/>
      </w:r>
    </w:p>
    <w:p w:rsidR="00CD585E" w:rsidRDefault="00CD585E" w:rsidP="00CD585E">
      <w:pPr>
        <w:tabs>
          <w:tab w:val="left" w:pos="4111"/>
        </w:tabs>
        <w:ind w:left="851" w:hanging="851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7230"/>
        <w:gridCol w:w="567"/>
        <w:gridCol w:w="567"/>
      </w:tblGrid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bottom w:val="nil"/>
            </w:tcBorders>
          </w:tcPr>
          <w:p w:rsidR="00CD585E" w:rsidRDefault="00CD585E" w:rsidP="00CD585E">
            <w:pPr>
              <w:rPr>
                <w:b/>
              </w:rPr>
            </w:pPr>
            <w:r>
              <w:rPr>
                <w:b/>
              </w:rPr>
              <w:t>Para.</w:t>
            </w:r>
          </w:p>
        </w:tc>
        <w:tc>
          <w:tcPr>
            <w:tcW w:w="7230" w:type="dxa"/>
            <w:tcBorders>
              <w:left w:val="nil"/>
              <w:bottom w:val="nil"/>
            </w:tcBorders>
          </w:tcPr>
          <w:p w:rsidR="00CD585E" w:rsidRPr="007016DC" w:rsidRDefault="00CD585E" w:rsidP="00CD585E">
            <w:pPr>
              <w:rPr>
                <w:b/>
                <w:lang w:val="en-GB"/>
              </w:rPr>
            </w:pPr>
            <w:r w:rsidRPr="007016DC">
              <w:rPr>
                <w:b/>
                <w:lang w:val="en-GB"/>
              </w:rPr>
              <w:t>Statement/Compliance Verifications for Wet Cleaning Services</w:t>
            </w: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CD585E" w:rsidRDefault="00CD585E" w:rsidP="00CD585E">
            <w:pPr>
              <w:jc w:val="center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CD585E" w:rsidRDefault="00CD585E" w:rsidP="00CD585E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/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D585E" w:rsidRDefault="00CD585E" w:rsidP="00CD585E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>
            <w:r>
              <w:rPr>
                <w:b/>
              </w:rPr>
              <w:t>3.2</w:t>
            </w:r>
          </w:p>
        </w:tc>
        <w:tc>
          <w:tcPr>
            <w:tcW w:w="7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r>
              <w:t>Water and Energy Consumption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D585E" w:rsidRDefault="00CD585E" w:rsidP="00CD585E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7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Pr="007016DC" w:rsidRDefault="00CD585E" w:rsidP="00CD585E">
            <w:pPr>
              <w:numPr>
                <w:ilvl w:val="0"/>
                <w:numId w:val="2"/>
              </w:numPr>
              <w:ind w:left="283"/>
              <w:rPr>
                <w:lang w:val="en-GB"/>
              </w:rPr>
            </w:pPr>
            <w:r w:rsidRPr="007016DC">
              <w:rPr>
                <w:lang w:val="en-GB"/>
              </w:rPr>
              <w:t>Water consumption for normal outerwear is ( 12 l per kg of cleaned goods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D585E" w:rsidRPr="007016DC" w:rsidRDefault="00CD585E" w:rsidP="00CD585E">
            <w:pPr>
              <w:jc w:val="center"/>
              <w:rPr>
                <w:lang w:val="en-GB"/>
              </w:rPr>
            </w:pPr>
          </w:p>
          <w:p w:rsidR="00CD585E" w:rsidRDefault="00CD585E" w:rsidP="00CD585E">
            <w:pPr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"/>
            <w:r>
              <w:instrText xml:space="preserve"> FORMCHECKBOX </w:instrText>
            </w:r>
            <w:r>
              <w:fldChar w:fldCharType="end"/>
            </w:r>
            <w:bookmarkEnd w:id="2"/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</w:p>
          <w:p w:rsidR="00CD585E" w:rsidRDefault="00CD585E" w:rsidP="00CD585E">
            <w:pPr>
              <w:jc w:val="center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2"/>
            <w:r>
              <w:instrText xml:space="preserve"> FORMCHECKBOX </w:instrText>
            </w:r>
            <w:r>
              <w:fldChar w:fldCharType="end"/>
            </w:r>
            <w:bookmarkEnd w:id="3"/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7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Pr="007016DC" w:rsidRDefault="00CD585E" w:rsidP="00CD585E">
            <w:pPr>
              <w:numPr>
                <w:ilvl w:val="0"/>
                <w:numId w:val="2"/>
              </w:numPr>
              <w:ind w:left="283"/>
              <w:rPr>
                <w:lang w:val="en-GB"/>
              </w:rPr>
            </w:pPr>
            <w:r w:rsidRPr="007016DC">
              <w:rPr>
                <w:lang w:val="en-GB"/>
              </w:rPr>
              <w:t>The current consumption of an all-electric wet-cleaning system</w:t>
            </w:r>
            <w:r w:rsidRPr="007016DC">
              <w:rPr>
                <w:vertAlign w:val="superscript"/>
                <w:lang w:val="en-GB"/>
              </w:rPr>
              <w:t>1)</w:t>
            </w:r>
            <w:r w:rsidRPr="007016DC">
              <w:rPr>
                <w:lang w:val="en-GB"/>
              </w:rPr>
              <w:t xml:space="preserve"> for washing and drying 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D585E" w:rsidRPr="007016DC" w:rsidRDefault="00CD585E" w:rsidP="00CD585E">
            <w:pPr>
              <w:jc w:val="center"/>
              <w:rPr>
                <w:lang w:val="en-GB"/>
              </w:rPr>
            </w:pPr>
          </w:p>
          <w:p w:rsidR="00CD585E" w:rsidRDefault="00CD585E" w:rsidP="00CD585E">
            <w:pPr>
              <w:jc w:val="center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3"/>
            <w:r>
              <w:instrText xml:space="preserve"> FORMCHECKBOX </w:instrText>
            </w:r>
            <w:r>
              <w:fldChar w:fldCharType="end"/>
            </w:r>
            <w:bookmarkEnd w:id="4"/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</w:p>
          <w:p w:rsidR="00CD585E" w:rsidRDefault="00CD585E" w:rsidP="00CD585E">
            <w:pPr>
              <w:jc w:val="center"/>
            </w:pPr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4"/>
            <w:r>
              <w:instrText xml:space="preserve"> FORMCHECKBOX </w:instrText>
            </w:r>
            <w:r>
              <w:fldChar w:fldCharType="end"/>
            </w:r>
            <w:bookmarkEnd w:id="5"/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7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Pr="007016DC" w:rsidRDefault="00CD585E" w:rsidP="00CD585E">
            <w:pPr>
              <w:tabs>
                <w:tab w:val="left" w:pos="214"/>
              </w:tabs>
              <w:rPr>
                <w:lang w:val="en-GB"/>
              </w:rPr>
            </w:pPr>
            <w:bookmarkStart w:id="6" w:name="Kontrollkästchen6"/>
            <w:r>
              <w:tab/>
            </w:r>
            <w:r w:rsidRPr="007016DC">
              <w:rPr>
                <w:lang w:val="en-GB"/>
              </w:rPr>
              <w:t xml:space="preserve"> </w:t>
            </w:r>
            <w:r>
              <w:sym w:font="Symbol" w:char="F0A3"/>
            </w:r>
            <w:r w:rsidRPr="007016DC">
              <w:rPr>
                <w:lang w:val="en-GB"/>
              </w:rPr>
              <w:t xml:space="preserve"> 0.5 kWh of heating current per kg of goods to be cleaned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D585E" w:rsidRDefault="00CD585E" w:rsidP="00CD585E">
            <w:pPr>
              <w:jc w:val="center"/>
            </w:pPr>
            <w: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5"/>
            <w:r>
              <w:instrText xml:space="preserve"> FORMCHECKBOX </w:instrText>
            </w:r>
            <w:r>
              <w:fldChar w:fldCharType="end"/>
            </w:r>
            <w:bookmarkEnd w:id="7"/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  <w: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bookmarkEnd w:id="6"/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7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r>
              <w:tab/>
              <w:t>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D585E" w:rsidRDefault="00CD585E" w:rsidP="00CD585E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7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Pr="007016DC" w:rsidRDefault="00CD585E" w:rsidP="00CD585E">
            <w:pPr>
              <w:tabs>
                <w:tab w:val="left" w:pos="214"/>
              </w:tabs>
              <w:rPr>
                <w:lang w:val="en-GB"/>
              </w:rPr>
            </w:pPr>
            <w:r w:rsidRPr="007016DC">
              <w:rPr>
                <w:lang w:val="en-GB"/>
              </w:rPr>
              <w:tab/>
              <w:t xml:space="preserve"> </w:t>
            </w:r>
            <w:r>
              <w:sym w:font="Symbol" w:char="F0A3"/>
            </w:r>
            <w:r w:rsidRPr="007016DC">
              <w:rPr>
                <w:lang w:val="en-GB"/>
              </w:rPr>
              <w:t xml:space="preserve"> 0.2 kWh of electric current for driving and auxiliary units per kg of </w:t>
            </w:r>
          </w:p>
          <w:p w:rsidR="00CD585E" w:rsidRDefault="00CD585E" w:rsidP="00CD585E">
            <w:pPr>
              <w:tabs>
                <w:tab w:val="left" w:pos="214"/>
              </w:tabs>
            </w:pPr>
            <w:r w:rsidRPr="007016DC">
              <w:rPr>
                <w:lang w:val="en-GB"/>
              </w:rPr>
              <w:tab/>
              <w:t xml:space="preserve">    </w:t>
            </w:r>
            <w:r>
              <w:t>goods to be cl</w:t>
            </w:r>
            <w:r>
              <w:t>e</w:t>
            </w:r>
            <w:r>
              <w:t>aned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D585E" w:rsidRDefault="00CD585E" w:rsidP="00CD585E">
            <w:pPr>
              <w:jc w:val="center"/>
            </w:pPr>
          </w:p>
          <w:p w:rsidR="00CD585E" w:rsidRDefault="00CD585E" w:rsidP="00CD585E">
            <w:pPr>
              <w:jc w:val="center"/>
            </w:pPr>
            <w: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7"/>
            <w:r>
              <w:instrText xml:space="preserve"> FORMCHECKBOX </w:instrText>
            </w:r>
            <w:r>
              <w:fldChar w:fldCharType="end"/>
            </w:r>
            <w:bookmarkEnd w:id="8"/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</w:p>
          <w:p w:rsidR="00CD585E" w:rsidRDefault="00CD585E" w:rsidP="00CD585E">
            <w:pPr>
              <w:jc w:val="center"/>
            </w:pPr>
            <w: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8"/>
            <w:r>
              <w:instrText xml:space="preserve"> FORMCHECKBOX </w:instrText>
            </w:r>
            <w:r>
              <w:fldChar w:fldCharType="end"/>
            </w:r>
            <w:bookmarkEnd w:id="9"/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7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D585E" w:rsidRDefault="00CD585E" w:rsidP="00CD585E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</w:p>
        </w:tc>
      </w:tr>
      <w:tr w:rsidR="00CD585E" w:rsidRPr="007016DC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7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Pr="007016DC" w:rsidRDefault="00CD585E" w:rsidP="00CD585E">
            <w:pPr>
              <w:numPr>
                <w:ilvl w:val="0"/>
                <w:numId w:val="2"/>
              </w:numPr>
              <w:ind w:left="283"/>
              <w:rPr>
                <w:lang w:val="en-GB"/>
              </w:rPr>
            </w:pPr>
            <w:r w:rsidRPr="007016DC">
              <w:rPr>
                <w:lang w:val="en-GB"/>
              </w:rPr>
              <w:t>The current consumption of a steam-heated wet-cleaning system</w:t>
            </w:r>
            <w:r w:rsidRPr="007016DC">
              <w:rPr>
                <w:vertAlign w:val="superscript"/>
                <w:lang w:val="en-GB"/>
              </w:rPr>
              <w:t>1)</w:t>
            </w:r>
            <w:r w:rsidRPr="007016DC">
              <w:rPr>
                <w:lang w:val="en-GB"/>
              </w:rPr>
              <w:t xml:space="preserve"> for washing and drying 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D585E" w:rsidRPr="007016DC" w:rsidRDefault="00CD585E" w:rsidP="00CD585E">
            <w:pPr>
              <w:jc w:val="center"/>
              <w:rPr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Pr="007016DC" w:rsidRDefault="00CD585E" w:rsidP="00CD585E">
            <w:pPr>
              <w:jc w:val="center"/>
              <w:rPr>
                <w:lang w:val="en-GB"/>
              </w:rPr>
            </w:pPr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Pr="007016DC" w:rsidRDefault="00CD585E" w:rsidP="00CD585E">
            <w:pPr>
              <w:rPr>
                <w:lang w:val="en-GB"/>
              </w:rPr>
            </w:pPr>
          </w:p>
        </w:tc>
        <w:tc>
          <w:tcPr>
            <w:tcW w:w="7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Pr="007016DC" w:rsidRDefault="00CD585E" w:rsidP="00CD585E">
            <w:pPr>
              <w:rPr>
                <w:lang w:val="en-GB"/>
              </w:rPr>
            </w:pPr>
            <w:r w:rsidRPr="007016DC">
              <w:rPr>
                <w:lang w:val="en-GB"/>
              </w:rPr>
              <w:tab/>
            </w:r>
            <w:r>
              <w:sym w:font="Symbol" w:char="F0A3"/>
            </w:r>
            <w:r w:rsidRPr="007016DC">
              <w:rPr>
                <w:lang w:val="en-GB"/>
              </w:rPr>
              <w:t xml:space="preserve"> 0.7 kWh of steam per kg of goods to be cleaned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D585E" w:rsidRDefault="00CD585E" w:rsidP="00CD585E">
            <w:pPr>
              <w:jc w:val="center"/>
            </w:pPr>
            <w: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9"/>
            <w:r>
              <w:instrText xml:space="preserve"> FORMCHECKBOX </w:instrText>
            </w:r>
            <w:r>
              <w:fldChar w:fldCharType="end"/>
            </w:r>
            <w:bookmarkEnd w:id="10"/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  <w: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10"/>
            <w:r>
              <w:instrText xml:space="preserve"> FORMCHECKBOX </w:instrText>
            </w:r>
            <w:r>
              <w:fldChar w:fldCharType="end"/>
            </w:r>
            <w:bookmarkEnd w:id="11"/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7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r>
              <w:tab/>
              <w:t>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D585E" w:rsidRDefault="00CD585E" w:rsidP="00CD585E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7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Pr="00CD585E" w:rsidRDefault="00CD585E" w:rsidP="00CD585E">
            <w:pPr>
              <w:rPr>
                <w:lang w:val="en-GB"/>
              </w:rPr>
            </w:pPr>
            <w:r w:rsidRPr="007016DC">
              <w:rPr>
                <w:lang w:val="en-GB"/>
              </w:rPr>
              <w:tab/>
            </w:r>
            <w:r>
              <w:sym w:font="Symbol" w:char="F0A3"/>
            </w:r>
            <w:r w:rsidRPr="007016DC">
              <w:rPr>
                <w:lang w:val="en-GB"/>
              </w:rPr>
              <w:t xml:space="preserve"> 0.2 kWh of electric current  per kg of goods to be cleaned for </w:t>
            </w:r>
            <w:r>
              <w:rPr>
                <w:lang w:val="en-GB"/>
              </w:rPr>
              <w:tab/>
            </w:r>
            <w:r w:rsidRPr="007016DC">
              <w:rPr>
                <w:lang w:val="en-GB"/>
              </w:rPr>
              <w:t>dr</w:t>
            </w:r>
            <w:r w:rsidRPr="007016DC">
              <w:rPr>
                <w:lang w:val="en-GB"/>
              </w:rPr>
              <w:t>i</w:t>
            </w:r>
            <w:r w:rsidRPr="00CD585E">
              <w:rPr>
                <w:lang w:val="en-GB"/>
              </w:rPr>
              <w:t>ving and auxiliary units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D585E" w:rsidRPr="00CD585E" w:rsidRDefault="00CD585E" w:rsidP="00CD585E">
            <w:pPr>
              <w:jc w:val="center"/>
              <w:rPr>
                <w:lang w:val="en-GB"/>
              </w:rPr>
            </w:pPr>
          </w:p>
          <w:p w:rsidR="00CD585E" w:rsidRDefault="00CD585E" w:rsidP="00CD585E">
            <w:pPr>
              <w:jc w:val="center"/>
            </w:pPr>
            <w: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11"/>
            <w:r>
              <w:instrText xml:space="preserve"> FORMCHECKBOX </w:instrText>
            </w:r>
            <w:r>
              <w:fldChar w:fldCharType="end"/>
            </w:r>
            <w:bookmarkEnd w:id="12"/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</w:p>
          <w:p w:rsidR="00CD585E" w:rsidRDefault="00CD585E" w:rsidP="00CD585E">
            <w:pPr>
              <w:jc w:val="center"/>
            </w:pPr>
            <w: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12"/>
            <w:r>
              <w:instrText xml:space="preserve"> FORMCHECKBOX </w:instrText>
            </w:r>
            <w:r>
              <w:fldChar w:fldCharType="end"/>
            </w:r>
            <w:bookmarkEnd w:id="13"/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7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D585E" w:rsidRDefault="00CD585E" w:rsidP="00CD585E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</w:p>
        </w:tc>
      </w:tr>
      <w:tr w:rsidR="00CD585E" w:rsidRPr="007016DC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7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Pr="007016DC" w:rsidRDefault="00CD585E" w:rsidP="00CD585E">
            <w:pPr>
              <w:numPr>
                <w:ilvl w:val="0"/>
                <w:numId w:val="2"/>
              </w:numPr>
              <w:ind w:left="283"/>
              <w:rPr>
                <w:lang w:val="en-GB"/>
              </w:rPr>
            </w:pPr>
            <w:r w:rsidRPr="007016DC">
              <w:rPr>
                <w:lang w:val="en-GB"/>
              </w:rPr>
              <w:t>Additional units are used for drying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D585E" w:rsidRPr="007016DC" w:rsidRDefault="00CD585E" w:rsidP="00CD585E">
            <w:pPr>
              <w:jc w:val="center"/>
              <w:rPr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Pr="007016DC" w:rsidRDefault="00CD585E" w:rsidP="00CD585E">
            <w:pPr>
              <w:jc w:val="center"/>
              <w:rPr>
                <w:lang w:val="en-GB"/>
              </w:rPr>
            </w:pPr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D585E" w:rsidRPr="007016DC" w:rsidRDefault="00CD585E" w:rsidP="00CD585E">
            <w:pPr>
              <w:rPr>
                <w:lang w:val="en-GB"/>
              </w:rPr>
            </w:pPr>
          </w:p>
        </w:tc>
        <w:tc>
          <w:tcPr>
            <w:tcW w:w="7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85E" w:rsidRPr="007016DC" w:rsidRDefault="00CD585E" w:rsidP="00CD585E">
            <w:pPr>
              <w:numPr>
                <w:ilvl w:val="0"/>
                <w:numId w:val="1"/>
              </w:numPr>
              <w:tabs>
                <w:tab w:val="left" w:pos="5600"/>
              </w:tabs>
              <w:ind w:left="497"/>
              <w:rPr>
                <w:lang w:val="en-GB"/>
              </w:rPr>
            </w:pPr>
            <w:r w:rsidRPr="007016DC">
              <w:rPr>
                <w:lang w:val="en-GB"/>
              </w:rPr>
              <w:t>Energy parameters of the drying units used for finishing purposes (standard output)</w:t>
            </w:r>
            <w:r w:rsidRPr="007016DC">
              <w:rPr>
                <w:vertAlign w:val="superscript"/>
                <w:lang w:val="en-GB"/>
              </w:rPr>
              <w:t>1)</w:t>
            </w:r>
            <w:r w:rsidRPr="007016DC">
              <w:rPr>
                <w:lang w:val="en-GB"/>
              </w:rPr>
              <w:tab/>
              <w:t>.............. kWh</w:t>
            </w:r>
          </w:p>
          <w:p w:rsidR="00CD585E" w:rsidRPr="007016DC" w:rsidRDefault="00CD585E" w:rsidP="00CD585E">
            <w:pPr>
              <w:rPr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D585E" w:rsidRPr="007016DC" w:rsidRDefault="00CD585E" w:rsidP="00CD585E">
            <w:pPr>
              <w:jc w:val="center"/>
              <w:rPr>
                <w:lang w:val="en-GB"/>
              </w:rPr>
            </w:pPr>
          </w:p>
          <w:p w:rsidR="00CD585E" w:rsidRDefault="00CD585E" w:rsidP="00CD585E">
            <w:pPr>
              <w:jc w:val="center"/>
            </w:pPr>
            <w: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14"/>
            <w:r>
              <w:instrText xml:space="preserve"> FORMCHECKBOX </w:instrText>
            </w:r>
            <w:r>
              <w:fldChar w:fldCharType="end"/>
            </w:r>
            <w:bookmarkEnd w:id="14"/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</w:p>
          <w:p w:rsidR="00CD585E" w:rsidRDefault="00CD585E" w:rsidP="00CD585E">
            <w:pPr>
              <w:jc w:val="center"/>
            </w:pPr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13"/>
            <w:r>
              <w:instrText xml:space="preserve"> FORMCHECKBOX </w:instrText>
            </w:r>
            <w:r>
              <w:fldChar w:fldCharType="end"/>
            </w:r>
            <w:bookmarkEnd w:id="15"/>
          </w:p>
        </w:tc>
      </w:tr>
    </w:tbl>
    <w:p w:rsidR="00CD585E" w:rsidRDefault="00CD585E" w:rsidP="00CD585E">
      <w:pPr>
        <w:ind w:left="851" w:hanging="851"/>
        <w:jc w:val="center"/>
      </w:pPr>
      <w:r w:rsidRPr="007016DC">
        <w:rPr>
          <w:lang w:val="en-GB"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3119"/>
        <w:gridCol w:w="1701"/>
        <w:gridCol w:w="1701"/>
        <w:gridCol w:w="1843"/>
      </w:tblGrid>
      <w:tr w:rsidR="00CD585E" w:rsidRPr="007016DC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bottom w:val="nil"/>
            </w:tcBorders>
          </w:tcPr>
          <w:p w:rsidR="00CD585E" w:rsidRDefault="00CD585E" w:rsidP="00CD585E">
            <w:pPr>
              <w:rPr>
                <w:b/>
              </w:rPr>
            </w:pPr>
            <w:r>
              <w:rPr>
                <w:b/>
              </w:rPr>
              <w:t>Para.</w:t>
            </w:r>
          </w:p>
        </w:tc>
        <w:tc>
          <w:tcPr>
            <w:tcW w:w="8364" w:type="dxa"/>
            <w:gridSpan w:val="4"/>
            <w:tcBorders>
              <w:left w:val="nil"/>
              <w:bottom w:val="nil"/>
            </w:tcBorders>
          </w:tcPr>
          <w:p w:rsidR="00CD585E" w:rsidRPr="007016DC" w:rsidRDefault="00CD585E" w:rsidP="00CD585E">
            <w:pPr>
              <w:rPr>
                <w:b/>
                <w:lang w:val="en-GB"/>
              </w:rPr>
            </w:pPr>
            <w:r w:rsidRPr="007016DC">
              <w:rPr>
                <w:b/>
                <w:lang w:val="en-GB"/>
              </w:rPr>
              <w:t>Statement/Compliance Verifications for Wet Cleaning Services</w:t>
            </w:r>
          </w:p>
        </w:tc>
      </w:tr>
      <w:tr w:rsidR="00CD585E" w:rsidRPr="007016DC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Pr="007016DC" w:rsidRDefault="00CD585E" w:rsidP="00CD585E">
            <w:pPr>
              <w:rPr>
                <w:lang w:val="en-GB"/>
              </w:rPr>
            </w:pPr>
          </w:p>
        </w:tc>
        <w:tc>
          <w:tcPr>
            <w:tcW w:w="8364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D585E" w:rsidRPr="007016DC" w:rsidRDefault="00CD585E" w:rsidP="00CD585E">
            <w:pPr>
              <w:ind w:left="851" w:hanging="851"/>
              <w:rPr>
                <w:lang w:val="en-GB"/>
              </w:rPr>
            </w:pPr>
          </w:p>
          <w:p w:rsidR="00CD585E" w:rsidRPr="007016DC" w:rsidRDefault="00CD585E" w:rsidP="00CD585E">
            <w:pPr>
              <w:ind w:left="851" w:hanging="851"/>
              <w:rPr>
                <w:lang w:val="en-GB"/>
              </w:rPr>
            </w:pPr>
            <w:r w:rsidRPr="007016DC">
              <w:rPr>
                <w:lang w:val="en-GB"/>
              </w:rPr>
              <w:t>Consumption data/drum load for cleaning and drying on wet cleaning systems:</w:t>
            </w:r>
          </w:p>
          <w:p w:rsidR="00CD585E" w:rsidRPr="007016DC" w:rsidRDefault="00CD585E" w:rsidP="00CD585E">
            <w:pPr>
              <w:rPr>
                <w:lang w:val="en-GB"/>
              </w:rPr>
            </w:pPr>
            <w:r w:rsidRPr="007016DC">
              <w:rPr>
                <w:lang w:val="en-GB"/>
              </w:rPr>
              <w:t>2 bathes at a washing temperature of 40°C, 1 or 2 rinsing bathes</w:t>
            </w:r>
          </w:p>
          <w:p w:rsidR="00CD585E" w:rsidRPr="007016DC" w:rsidRDefault="00CD585E" w:rsidP="00CD585E">
            <w:pPr>
              <w:rPr>
                <w:lang w:val="en-GB"/>
              </w:rPr>
            </w:pPr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Pr="007016DC" w:rsidRDefault="00CD585E" w:rsidP="00CD585E">
            <w:pPr>
              <w:rPr>
                <w:lang w:val="en-GB"/>
              </w:rPr>
            </w:pPr>
          </w:p>
        </w:tc>
        <w:tc>
          <w:tcPr>
            <w:tcW w:w="8364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ind w:left="851" w:hanging="851"/>
            </w:pPr>
            <w:r>
              <w:t>Weight of load: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16" w:name="Text2"/>
            <w:r>
              <w:instrText xml:space="preserve"> FORMTEXT </w:instrText>
            </w:r>
            <w:r>
              <w:fldChar w:fldCharType="separate"/>
            </w:r>
            <w:r w:rsidR="006507E7">
              <w:rPr>
                <w:noProof/>
              </w:rPr>
              <w:t> </w:t>
            </w:r>
            <w:r w:rsidR="006507E7">
              <w:rPr>
                <w:noProof/>
              </w:rPr>
              <w:t> </w:t>
            </w:r>
            <w:r w:rsidR="006507E7">
              <w:rPr>
                <w:noProof/>
              </w:rPr>
              <w:t> </w:t>
            </w:r>
            <w:r w:rsidR="006507E7">
              <w:rPr>
                <w:noProof/>
              </w:rPr>
              <w:t> </w:t>
            </w:r>
            <w:r w:rsidR="006507E7">
              <w:rPr>
                <w:noProof/>
              </w:rPr>
              <w:t> </w:t>
            </w:r>
            <w:r>
              <w:fldChar w:fldCharType="end"/>
            </w:r>
            <w:bookmarkEnd w:id="16"/>
            <w:r>
              <w:t xml:space="preserve"> kg</w:t>
            </w:r>
          </w:p>
        </w:tc>
      </w:tr>
      <w:tr w:rsidR="00CD585E" w:rsidRP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/>
        </w:tc>
        <w:tc>
          <w:tcPr>
            <w:tcW w:w="8364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D585E" w:rsidRPr="00CD585E" w:rsidRDefault="00CD585E" w:rsidP="00CD585E">
            <w:pPr>
              <w:rPr>
                <w:lang w:val="en-GB"/>
              </w:rPr>
            </w:pPr>
            <w:r w:rsidRPr="00CD585E">
              <w:rPr>
                <w:lang w:val="en-GB"/>
              </w:rPr>
              <w:t>Number of rinsing bathes</w:t>
            </w:r>
            <w:r w:rsidRPr="00CD585E">
              <w:rPr>
                <w:lang w:val="en-GB"/>
              </w:rPr>
              <w:tab/>
            </w:r>
            <w:r w:rsidRPr="00CD585E">
              <w:rPr>
                <w:lang w:val="en-GB"/>
              </w:rPr>
              <w:tab/>
            </w:r>
            <w:r w:rsidRPr="00CD585E"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507E7">
              <w:rPr>
                <w:noProof/>
              </w:rPr>
              <w:t> </w:t>
            </w:r>
            <w:r w:rsidR="006507E7">
              <w:rPr>
                <w:noProof/>
              </w:rPr>
              <w:t> </w:t>
            </w:r>
            <w:r w:rsidR="006507E7">
              <w:rPr>
                <w:noProof/>
              </w:rPr>
              <w:t> </w:t>
            </w:r>
            <w:r w:rsidR="006507E7">
              <w:rPr>
                <w:noProof/>
              </w:rPr>
              <w:t> </w:t>
            </w:r>
            <w:r w:rsidR="006507E7">
              <w:rPr>
                <w:noProof/>
              </w:rPr>
              <w:t> </w:t>
            </w:r>
            <w:r>
              <w:fldChar w:fldCharType="end"/>
            </w:r>
          </w:p>
          <w:p w:rsidR="00CD585E" w:rsidRPr="00CD585E" w:rsidRDefault="00CD585E" w:rsidP="00CD585E">
            <w:pPr>
              <w:rPr>
                <w:lang w:val="en-GB"/>
              </w:rPr>
            </w:pPr>
          </w:p>
        </w:tc>
      </w:tr>
      <w:tr w:rsidR="00CD585E" w:rsidRP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Pr="00CD585E" w:rsidRDefault="00CD585E" w:rsidP="00CD585E">
            <w:pPr>
              <w:rPr>
                <w:lang w:val="en-GB"/>
              </w:rPr>
            </w:pPr>
          </w:p>
        </w:tc>
        <w:tc>
          <w:tcPr>
            <w:tcW w:w="3119" w:type="dxa"/>
            <w:tcBorders>
              <w:left w:val="nil"/>
            </w:tcBorders>
          </w:tcPr>
          <w:p w:rsidR="00CD585E" w:rsidRPr="00CD585E" w:rsidRDefault="00CD585E" w:rsidP="00CD585E">
            <w:pPr>
              <w:jc w:val="center"/>
              <w:rPr>
                <w:lang w:val="en-GB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:rsidR="00CD585E" w:rsidRPr="00CD585E" w:rsidRDefault="00CD585E" w:rsidP="00CD585E">
            <w:pPr>
              <w:jc w:val="center"/>
              <w:rPr>
                <w:lang w:val="en-GB"/>
              </w:rPr>
            </w:pPr>
            <w:r w:rsidRPr="00CD585E">
              <w:rPr>
                <w:lang w:val="en-GB"/>
              </w:rPr>
              <w:t>Unit</w:t>
            </w:r>
          </w:p>
        </w:tc>
        <w:tc>
          <w:tcPr>
            <w:tcW w:w="3544" w:type="dxa"/>
            <w:gridSpan w:val="2"/>
            <w:tcBorders>
              <w:left w:val="nil"/>
            </w:tcBorders>
          </w:tcPr>
          <w:p w:rsidR="00CD585E" w:rsidRPr="00CD585E" w:rsidRDefault="00CD585E" w:rsidP="00CD585E">
            <w:pPr>
              <w:jc w:val="center"/>
              <w:rPr>
                <w:lang w:val="en-GB"/>
              </w:rPr>
            </w:pPr>
            <w:r w:rsidRPr="00CD585E">
              <w:rPr>
                <w:lang w:val="en-GB"/>
              </w:rPr>
              <w:t>Type</w:t>
            </w:r>
          </w:p>
        </w:tc>
      </w:tr>
      <w:tr w:rsidR="00CD585E" w:rsidRP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Pr="00CD585E" w:rsidRDefault="00CD585E" w:rsidP="00CD585E">
            <w:pPr>
              <w:rPr>
                <w:lang w:val="en-GB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D585E" w:rsidRPr="00CD585E" w:rsidRDefault="00CD585E" w:rsidP="00CD585E">
            <w:pPr>
              <w:jc w:val="center"/>
              <w:rPr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Pr="00CD585E" w:rsidRDefault="00CD585E" w:rsidP="00CD585E">
            <w:pPr>
              <w:jc w:val="center"/>
              <w:rPr>
                <w:lang w:val="en-GB"/>
              </w:rPr>
            </w:pPr>
          </w:p>
        </w:tc>
        <w:tc>
          <w:tcPr>
            <w:tcW w:w="1701" w:type="dxa"/>
            <w:tcBorders>
              <w:left w:val="nil"/>
              <w:bottom w:val="nil"/>
            </w:tcBorders>
          </w:tcPr>
          <w:p w:rsidR="00CD585E" w:rsidRPr="00CD585E" w:rsidRDefault="00CD585E" w:rsidP="00CD585E">
            <w:pPr>
              <w:jc w:val="center"/>
              <w:rPr>
                <w:lang w:val="en-GB"/>
              </w:rPr>
            </w:pPr>
            <w:r w:rsidRPr="00CD585E">
              <w:rPr>
                <w:lang w:val="en-GB"/>
              </w:rPr>
              <w:t>Steam-heated</w:t>
            </w:r>
          </w:p>
        </w:tc>
        <w:tc>
          <w:tcPr>
            <w:tcW w:w="1843" w:type="dxa"/>
            <w:tcBorders>
              <w:left w:val="nil"/>
              <w:bottom w:val="nil"/>
            </w:tcBorders>
          </w:tcPr>
          <w:p w:rsidR="00CD585E" w:rsidRPr="00CD585E" w:rsidRDefault="00CD585E" w:rsidP="00CD585E">
            <w:pPr>
              <w:jc w:val="center"/>
              <w:rPr>
                <w:lang w:val="en-GB"/>
              </w:rPr>
            </w:pPr>
            <w:r w:rsidRPr="00CD585E">
              <w:rPr>
                <w:lang w:val="en-GB"/>
              </w:rPr>
              <w:t>Current-heated</w:t>
            </w:r>
          </w:p>
        </w:tc>
      </w:tr>
      <w:tr w:rsidR="00CD585E" w:rsidRP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Pr="00CD585E" w:rsidRDefault="00CD585E" w:rsidP="00CD585E">
            <w:pPr>
              <w:rPr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Pr="00CD585E" w:rsidRDefault="00CD585E" w:rsidP="00CD585E">
            <w:pPr>
              <w:rPr>
                <w:lang w:val="en-GB"/>
              </w:rPr>
            </w:pPr>
            <w:r w:rsidRPr="00CD585E">
              <w:rPr>
                <w:lang w:val="en-GB"/>
              </w:rPr>
              <w:t>Current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Pr="00CD585E" w:rsidRDefault="00CD585E" w:rsidP="00CD585E">
            <w:pPr>
              <w:rPr>
                <w:lang w:val="en-GB"/>
              </w:rPr>
            </w:pPr>
            <w:r w:rsidRPr="00CD585E">
              <w:rPr>
                <w:lang w:val="en-GB"/>
              </w:rPr>
              <w:tab/>
            </w:r>
            <w:r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17" w:name="Text3"/>
            <w:r>
              <w:rPr>
                <w:lang w:val="en-GB"/>
              </w:rPr>
              <w:instrText xml:space="preserve"> FORMTEXT </w:instrText>
            </w:r>
            <w:r w:rsidRPr="00CD585E"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  <w:bookmarkEnd w:id="17"/>
            <w:r w:rsidRPr="00CD585E">
              <w:rPr>
                <w:lang w:val="en-GB"/>
              </w:rPr>
              <w:tab/>
              <w:t>kWh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D585E" w:rsidRPr="00CD585E" w:rsidRDefault="00CD585E" w:rsidP="00CD585E">
            <w:pPr>
              <w:rPr>
                <w:lang w:val="en-GB"/>
              </w:rPr>
            </w:pPr>
            <w:r w:rsidRPr="00CD585E">
              <w:rPr>
                <w:lang w:val="en-GB"/>
              </w:rPr>
              <w:tab/>
            </w:r>
            <w:r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 w:rsidRPr="00CD585E"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Pr="00CD585E" w:rsidRDefault="00CD585E" w:rsidP="00CD585E">
            <w:pPr>
              <w:rPr>
                <w:lang w:val="en-GB"/>
              </w:rPr>
            </w:pPr>
            <w:r w:rsidRPr="00CD585E">
              <w:rPr>
                <w:lang w:val="en-GB"/>
              </w:rPr>
              <w:tab/>
            </w:r>
            <w:r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 w:rsidRPr="00CD585E"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CD585E" w:rsidRP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Pr="00CD585E" w:rsidRDefault="00CD585E" w:rsidP="00CD585E">
            <w:pPr>
              <w:rPr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Pr="00CD585E" w:rsidRDefault="00CD585E" w:rsidP="00CD585E">
            <w:pPr>
              <w:rPr>
                <w:lang w:val="en-GB"/>
              </w:rPr>
            </w:pPr>
            <w:r w:rsidRPr="00CD585E">
              <w:rPr>
                <w:lang w:val="en-GB"/>
              </w:rPr>
              <w:t>Water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Pr="00CD585E" w:rsidRDefault="00CD585E" w:rsidP="00CD585E">
            <w:pPr>
              <w:rPr>
                <w:lang w:val="en-GB"/>
              </w:rPr>
            </w:pPr>
            <w:r w:rsidRPr="00CD585E">
              <w:rPr>
                <w:lang w:val="en-GB"/>
              </w:rPr>
              <w:tab/>
            </w:r>
            <w:r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 w:rsidRPr="00CD585E"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  <w:r w:rsidRPr="00CD585E">
              <w:rPr>
                <w:lang w:val="en-GB"/>
              </w:rPr>
              <w:tab/>
              <w:t>litre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Pr="00CD585E" w:rsidRDefault="00CD585E" w:rsidP="00CD585E">
            <w:pPr>
              <w:rPr>
                <w:lang w:val="en-GB"/>
              </w:rPr>
            </w:pPr>
            <w:r w:rsidRPr="00CD585E">
              <w:rPr>
                <w:lang w:val="en-GB"/>
              </w:rPr>
              <w:tab/>
            </w:r>
            <w:r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 w:rsidRPr="00CD585E"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Pr="00CD585E" w:rsidRDefault="00CD585E" w:rsidP="00CD585E">
            <w:pPr>
              <w:rPr>
                <w:lang w:val="en-GB"/>
              </w:rPr>
            </w:pPr>
            <w:r w:rsidRPr="00CD585E">
              <w:rPr>
                <w:lang w:val="en-GB"/>
              </w:rPr>
              <w:tab/>
            </w:r>
            <w:r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 w:rsidRPr="00CD585E"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Pr="00CD585E" w:rsidRDefault="00CD585E" w:rsidP="00CD585E">
            <w:pPr>
              <w:rPr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Pr="00CD585E" w:rsidRDefault="00CD585E" w:rsidP="00CD585E">
            <w:pPr>
              <w:rPr>
                <w:lang w:val="en-GB"/>
              </w:rPr>
            </w:pPr>
            <w:r w:rsidRPr="00CD585E">
              <w:rPr>
                <w:lang w:val="en-GB"/>
              </w:rPr>
              <w:t>Steam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Pr="00CD585E" w:rsidRDefault="00CD585E" w:rsidP="00CD585E">
            <w:pPr>
              <w:rPr>
                <w:lang w:val="en-GB"/>
              </w:rPr>
            </w:pPr>
            <w:r w:rsidRPr="00CD585E">
              <w:rPr>
                <w:lang w:val="en-GB"/>
              </w:rPr>
              <w:tab/>
            </w:r>
            <w:r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 w:rsidRPr="00CD585E"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  <w:r w:rsidRPr="00CD585E">
              <w:rPr>
                <w:lang w:val="en-GB"/>
              </w:rPr>
              <w:tab/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>
            <w:r w:rsidRPr="00CD585E">
              <w:rPr>
                <w:lang w:val="en-GB"/>
              </w:rPr>
              <w:tab/>
            </w:r>
            <w:r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 w:rsidRPr="00CD585E"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r>
              <w:tab/>
            </w:r>
            <w:r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 w:rsidRPr="00CD585E"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311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>
            <w:r>
              <w:t>Compressed air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D585E" w:rsidRDefault="00CD585E" w:rsidP="00CD585E">
            <w:r>
              <w:tab/>
            </w:r>
            <w:r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 w:rsidRPr="00CD585E"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  <w:r>
              <w:tab/>
              <w:t>litre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>
            <w:r>
              <w:tab/>
            </w:r>
            <w:r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 w:rsidRPr="00CD585E"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r>
              <w:tab/>
            </w:r>
            <w:r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 w:rsidRPr="00CD585E"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  <w:p w:rsidR="00CD585E" w:rsidRDefault="00CD585E" w:rsidP="00CD585E"/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311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>
            <w:r>
              <w:t>Duration per drum load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311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>
            <w:pPr>
              <w:numPr>
                <w:ilvl w:val="0"/>
                <w:numId w:val="1"/>
              </w:numPr>
              <w:ind w:left="283"/>
            </w:pPr>
            <w:r>
              <w:t>Wet cleaning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>
            <w:pPr>
              <w:jc w:val="center"/>
            </w:pPr>
            <w:r>
              <w:t>min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>
            <w:r>
              <w:tab/>
            </w:r>
            <w:r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 w:rsidRPr="00CD585E"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r>
              <w:tab/>
              <w:t>.......</w:t>
            </w:r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311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>
            <w:pPr>
              <w:numPr>
                <w:ilvl w:val="0"/>
                <w:numId w:val="1"/>
              </w:numPr>
              <w:ind w:left="283"/>
            </w:pPr>
            <w:r>
              <w:t>Drying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>
            <w:pPr>
              <w:jc w:val="center"/>
            </w:pPr>
            <w:r>
              <w:t>min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r>
              <w:tab/>
            </w:r>
            <w:r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 w:rsidRPr="00CD585E"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D585E" w:rsidRDefault="00CD585E" w:rsidP="00CD585E">
            <w:r>
              <w:tab/>
            </w:r>
            <w:r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 w:rsidRPr="00CD585E"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CD585E" w:rsidRPr="007016DC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8364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ind w:left="851" w:hanging="851"/>
            </w:pPr>
          </w:p>
          <w:p w:rsidR="00CD585E" w:rsidRPr="007016DC" w:rsidRDefault="00CD585E" w:rsidP="00CD585E">
            <w:pPr>
              <w:ind w:left="851" w:hanging="851"/>
              <w:rPr>
                <w:lang w:val="en-GB"/>
              </w:rPr>
            </w:pPr>
            <w:r w:rsidRPr="007016DC">
              <w:rPr>
                <w:lang w:val="en-GB"/>
              </w:rPr>
              <w:t>Consumption data/drum load for cleaning and drying on wet cleaning systems:</w:t>
            </w:r>
          </w:p>
          <w:p w:rsidR="00CD585E" w:rsidRPr="007016DC" w:rsidRDefault="00CD585E" w:rsidP="00CD585E">
            <w:pPr>
              <w:rPr>
                <w:lang w:val="en-GB"/>
              </w:rPr>
            </w:pPr>
            <w:r w:rsidRPr="007016DC">
              <w:rPr>
                <w:lang w:val="en-GB"/>
              </w:rPr>
              <w:t>2 bathes at a washing temperature of 30°C, 1 or 2 rinsing bathes</w:t>
            </w:r>
          </w:p>
          <w:p w:rsidR="00CD585E" w:rsidRPr="007016DC" w:rsidRDefault="00CD585E" w:rsidP="00CD585E">
            <w:pPr>
              <w:rPr>
                <w:lang w:val="en-GB"/>
              </w:rPr>
            </w:pPr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Pr="007016DC" w:rsidRDefault="00CD585E" w:rsidP="00CD585E">
            <w:pPr>
              <w:rPr>
                <w:lang w:val="en-GB"/>
              </w:rPr>
            </w:pPr>
          </w:p>
        </w:tc>
        <w:tc>
          <w:tcPr>
            <w:tcW w:w="8364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ind w:left="851" w:hanging="851"/>
            </w:pPr>
            <w:r>
              <w:t>Weight of load: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...... kg</w:t>
            </w:r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8364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85E" w:rsidRDefault="00CD585E" w:rsidP="00CD585E">
            <w:r>
              <w:t>Number of rinsing bathes</w:t>
            </w:r>
            <w:r>
              <w:tab/>
            </w:r>
            <w:r>
              <w:tab/>
              <w:t>......</w:t>
            </w:r>
          </w:p>
          <w:p w:rsidR="00CD585E" w:rsidRDefault="00CD585E" w:rsidP="00CD585E"/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/>
        </w:tc>
        <w:tc>
          <w:tcPr>
            <w:tcW w:w="3119" w:type="dxa"/>
            <w:tcBorders>
              <w:left w:val="nil"/>
            </w:tcBorders>
          </w:tcPr>
          <w:p w:rsidR="00CD585E" w:rsidRDefault="00CD585E" w:rsidP="00CD585E"/>
        </w:tc>
        <w:tc>
          <w:tcPr>
            <w:tcW w:w="1701" w:type="dxa"/>
            <w:tcBorders>
              <w:left w:val="nil"/>
            </w:tcBorders>
          </w:tcPr>
          <w:p w:rsidR="00CD585E" w:rsidRDefault="00CD585E" w:rsidP="00CD585E">
            <w:pPr>
              <w:jc w:val="center"/>
            </w:pPr>
            <w:r>
              <w:t>Unit</w:t>
            </w:r>
          </w:p>
        </w:tc>
        <w:tc>
          <w:tcPr>
            <w:tcW w:w="3544" w:type="dxa"/>
            <w:gridSpan w:val="2"/>
            <w:tcBorders>
              <w:left w:val="nil"/>
            </w:tcBorders>
          </w:tcPr>
          <w:p w:rsidR="00CD585E" w:rsidRDefault="00CD585E" w:rsidP="00CD585E">
            <w:pPr>
              <w:jc w:val="center"/>
            </w:pPr>
            <w:r>
              <w:t>Type</w:t>
            </w:r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/>
        </w:tc>
        <w:tc>
          <w:tcPr>
            <w:tcW w:w="1701" w:type="dxa"/>
            <w:tcBorders>
              <w:left w:val="nil"/>
              <w:bottom w:val="nil"/>
            </w:tcBorders>
          </w:tcPr>
          <w:p w:rsidR="00CD585E" w:rsidRDefault="00CD585E" w:rsidP="00CD585E">
            <w:pPr>
              <w:jc w:val="center"/>
            </w:pPr>
            <w:r>
              <w:t>Steam-heated</w:t>
            </w:r>
          </w:p>
        </w:tc>
        <w:tc>
          <w:tcPr>
            <w:tcW w:w="1843" w:type="dxa"/>
            <w:tcBorders>
              <w:left w:val="nil"/>
              <w:bottom w:val="nil"/>
            </w:tcBorders>
          </w:tcPr>
          <w:p w:rsidR="00CD585E" w:rsidRDefault="00CD585E" w:rsidP="00CD585E">
            <w:pPr>
              <w:jc w:val="center"/>
            </w:pPr>
            <w:r>
              <w:t>Current-heated</w:t>
            </w:r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311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>
            <w:r>
              <w:t>Current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>
            <w:r>
              <w:tab/>
            </w:r>
            <w:r>
              <w:tab/>
              <w:t>kWh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D585E" w:rsidRDefault="00CD585E" w:rsidP="00CD585E">
            <w:r>
              <w:tab/>
            </w:r>
            <w:r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 w:rsidRPr="00CD585E"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r>
              <w:tab/>
            </w:r>
            <w:r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 w:rsidRPr="00CD585E"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D585E" w:rsidRDefault="00CD585E" w:rsidP="00CD585E">
            <w:r>
              <w:t>Water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>
            <w:r>
              <w:tab/>
            </w:r>
            <w:r>
              <w:tab/>
              <w:t>litre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>
            <w:r>
              <w:tab/>
            </w:r>
            <w:r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 w:rsidRPr="00CD585E"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r>
              <w:tab/>
            </w:r>
            <w:r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 w:rsidRPr="00CD585E"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D585E" w:rsidRDefault="00CD585E" w:rsidP="00CD585E">
            <w:r>
              <w:t>Steam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>
            <w:r>
              <w:tab/>
            </w:r>
            <w:r>
              <w:tab/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>
            <w:r>
              <w:tab/>
            </w:r>
            <w:r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 w:rsidRPr="00CD585E"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r>
              <w:tab/>
            </w:r>
            <w:r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 w:rsidRPr="00CD585E"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D585E" w:rsidRDefault="00CD585E" w:rsidP="00CD585E">
            <w:r>
              <w:t>Compressed air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>
            <w:r>
              <w:tab/>
            </w:r>
            <w:r>
              <w:tab/>
              <w:t>litre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>
            <w:r>
              <w:tab/>
            </w:r>
            <w:r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 w:rsidRPr="00CD585E"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r>
              <w:tab/>
            </w:r>
            <w:r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 w:rsidRPr="00CD585E"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/>
        </w:tc>
        <w:tc>
          <w:tcPr>
            <w:tcW w:w="31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/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D585E" w:rsidRDefault="00CD585E" w:rsidP="00CD585E">
            <w:r>
              <w:t>Duration per drum load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/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D585E" w:rsidRDefault="00CD585E" w:rsidP="00CD585E">
            <w:pPr>
              <w:numPr>
                <w:ilvl w:val="0"/>
                <w:numId w:val="1"/>
              </w:numPr>
              <w:ind w:left="283"/>
            </w:pPr>
            <w:r>
              <w:t>Wet cleaning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>
            <w:r>
              <w:tab/>
            </w:r>
            <w:r>
              <w:tab/>
              <w:t>min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>
            <w:r>
              <w:tab/>
            </w:r>
            <w:r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 w:rsidRPr="00CD585E"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r>
              <w:tab/>
            </w:r>
            <w:r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 w:rsidRPr="00CD585E"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D585E" w:rsidRDefault="00CD585E" w:rsidP="00CD585E">
            <w:pPr>
              <w:numPr>
                <w:ilvl w:val="0"/>
                <w:numId w:val="1"/>
              </w:numPr>
              <w:ind w:left="283"/>
            </w:pPr>
            <w:r>
              <w:t>Drying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>
            <w:r>
              <w:tab/>
            </w:r>
            <w:r>
              <w:tab/>
              <w:t>min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D585E" w:rsidRDefault="00CD585E" w:rsidP="00CD585E">
            <w:r>
              <w:tab/>
            </w:r>
            <w:r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 w:rsidRPr="00CD585E"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85E" w:rsidRDefault="00CD585E" w:rsidP="00CD585E">
            <w:r>
              <w:tab/>
            </w:r>
            <w:r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 w:rsidRPr="00CD585E"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 w:rsidR="006507E7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CD585E" w:rsidRPr="007016DC">
        <w:tblPrEx>
          <w:tblCellMar>
            <w:top w:w="0" w:type="dxa"/>
            <w:bottom w:w="0" w:type="dxa"/>
          </w:tblCellMar>
        </w:tblPrEx>
        <w:tc>
          <w:tcPr>
            <w:tcW w:w="12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85E" w:rsidRDefault="00CD585E" w:rsidP="00CD585E"/>
        </w:tc>
        <w:tc>
          <w:tcPr>
            <w:tcW w:w="8364" w:type="dxa"/>
            <w:gridSpan w:val="4"/>
            <w:tcBorders>
              <w:left w:val="nil"/>
            </w:tcBorders>
          </w:tcPr>
          <w:p w:rsidR="00CD585E" w:rsidRPr="007016DC" w:rsidRDefault="00CD585E" w:rsidP="00CD585E">
            <w:pPr>
              <w:rPr>
                <w:lang w:val="en-GB"/>
              </w:rPr>
            </w:pPr>
          </w:p>
        </w:tc>
      </w:tr>
    </w:tbl>
    <w:p w:rsidR="00CD585E" w:rsidRPr="007016DC" w:rsidRDefault="00CD585E" w:rsidP="00CD585E">
      <w:pPr>
        <w:ind w:left="851" w:hanging="851"/>
        <w:rPr>
          <w:lang w:val="en-GB"/>
        </w:rPr>
      </w:pPr>
    </w:p>
    <w:p w:rsidR="00CD585E" w:rsidRPr="007016DC" w:rsidRDefault="00CD585E" w:rsidP="00CD585E">
      <w:pPr>
        <w:ind w:left="851" w:hanging="851"/>
        <w:rPr>
          <w:lang w:val="en-GB"/>
        </w:rPr>
      </w:pPr>
    </w:p>
    <w:p w:rsidR="00CD585E" w:rsidRPr="007016DC" w:rsidRDefault="00CD585E" w:rsidP="00CD585E">
      <w:pPr>
        <w:ind w:left="851" w:hanging="851"/>
        <w:rPr>
          <w:lang w:val="en-GB"/>
        </w:rPr>
      </w:pPr>
    </w:p>
    <w:p w:rsidR="00CD585E" w:rsidRPr="007016DC" w:rsidRDefault="00CD585E" w:rsidP="00CD585E">
      <w:pPr>
        <w:ind w:left="851" w:hanging="851"/>
        <w:rPr>
          <w:lang w:val="en-GB"/>
        </w:rPr>
      </w:pPr>
    </w:p>
    <w:p w:rsidR="00CD585E" w:rsidRPr="007016DC" w:rsidRDefault="00CD585E" w:rsidP="00CD585E">
      <w:pPr>
        <w:ind w:left="851" w:hanging="851"/>
        <w:rPr>
          <w:lang w:val="en-GB"/>
        </w:rPr>
      </w:pPr>
    </w:p>
    <w:p w:rsidR="00CD585E" w:rsidRPr="007016DC" w:rsidRDefault="00CD585E" w:rsidP="00CD585E">
      <w:pPr>
        <w:ind w:left="851" w:hanging="851"/>
        <w:rPr>
          <w:lang w:val="en-GB"/>
        </w:rPr>
      </w:pPr>
    </w:p>
    <w:p w:rsidR="00CD585E" w:rsidRDefault="00CD585E" w:rsidP="00CD585E">
      <w:pPr>
        <w:ind w:left="851" w:hanging="851"/>
        <w:jc w:val="center"/>
      </w:pPr>
      <w:r w:rsidRPr="007016DC">
        <w:rPr>
          <w:lang w:val="en-GB"/>
        </w:rPr>
        <w:br w:type="page"/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5"/>
        <w:gridCol w:w="7177"/>
        <w:gridCol w:w="563"/>
        <w:gridCol w:w="563"/>
      </w:tblGrid>
      <w:tr w:rsidR="00CD585E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bottom w:val="nil"/>
            </w:tcBorders>
          </w:tcPr>
          <w:p w:rsidR="00CD585E" w:rsidRDefault="00CD585E" w:rsidP="00CD585E">
            <w:pPr>
              <w:rPr>
                <w:b/>
              </w:rPr>
            </w:pPr>
            <w:r>
              <w:rPr>
                <w:b/>
              </w:rPr>
              <w:t>Para.</w:t>
            </w:r>
          </w:p>
        </w:tc>
        <w:tc>
          <w:tcPr>
            <w:tcW w:w="7177" w:type="dxa"/>
            <w:tcBorders>
              <w:left w:val="nil"/>
              <w:bottom w:val="nil"/>
            </w:tcBorders>
          </w:tcPr>
          <w:p w:rsidR="00CD585E" w:rsidRPr="007016DC" w:rsidRDefault="00CD585E" w:rsidP="00CD585E">
            <w:pPr>
              <w:rPr>
                <w:b/>
                <w:lang w:val="en-GB"/>
              </w:rPr>
            </w:pPr>
            <w:r w:rsidRPr="007016DC">
              <w:rPr>
                <w:b/>
                <w:lang w:val="en-GB"/>
              </w:rPr>
              <w:t>Statement/Compliance Verifications for Wet Cleaning Services</w:t>
            </w:r>
          </w:p>
        </w:tc>
        <w:tc>
          <w:tcPr>
            <w:tcW w:w="563" w:type="dxa"/>
            <w:tcBorders>
              <w:left w:val="nil"/>
              <w:bottom w:val="nil"/>
            </w:tcBorders>
          </w:tcPr>
          <w:p w:rsidR="00CD585E" w:rsidRDefault="00CD585E" w:rsidP="00CD585E">
            <w:pPr>
              <w:jc w:val="center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563" w:type="dxa"/>
            <w:tcBorders>
              <w:left w:val="nil"/>
              <w:bottom w:val="nil"/>
            </w:tcBorders>
          </w:tcPr>
          <w:p w:rsidR="00CD585E" w:rsidRDefault="00CD585E" w:rsidP="00CD585E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D585E" w:rsidRDefault="00CD585E" w:rsidP="00CD585E">
            <w:r>
              <w:rPr>
                <w:b/>
              </w:rPr>
              <w:t>3.3</w:t>
            </w:r>
          </w:p>
        </w:tc>
        <w:tc>
          <w:tcPr>
            <w:tcW w:w="717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D585E" w:rsidRDefault="00CD585E" w:rsidP="00CD585E">
            <w:r>
              <w:rPr>
                <w:b/>
              </w:rPr>
              <w:t>Cleaning Agents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D585E" w:rsidRDefault="00CD585E" w:rsidP="00CD585E">
            <w:pPr>
              <w:jc w:val="center"/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>
            <w:r>
              <w:rPr>
                <w:b/>
              </w:rPr>
              <w:t>3.3.1</w:t>
            </w:r>
          </w:p>
        </w:tc>
        <w:tc>
          <w:tcPr>
            <w:tcW w:w="71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Pr="007016DC" w:rsidRDefault="00CD585E" w:rsidP="00CD585E">
            <w:pPr>
              <w:numPr>
                <w:ilvl w:val="0"/>
                <w:numId w:val="2"/>
              </w:numPr>
              <w:ind w:left="283"/>
              <w:rPr>
                <w:lang w:val="en-GB"/>
              </w:rPr>
            </w:pPr>
            <w:r w:rsidRPr="007016DC">
              <w:rPr>
                <w:lang w:val="en-GB"/>
              </w:rPr>
              <w:t>Cleaning is done without the addition of organic solvents to the b</w:t>
            </w:r>
            <w:r w:rsidRPr="007016DC">
              <w:rPr>
                <w:lang w:val="en-GB"/>
              </w:rPr>
              <w:t>a</w:t>
            </w:r>
            <w:r w:rsidRPr="007016DC">
              <w:rPr>
                <w:lang w:val="en-GB"/>
              </w:rPr>
              <w:t>thes.</w:t>
            </w: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Pr="007016DC" w:rsidRDefault="00CD585E" w:rsidP="00CD585E">
            <w:pPr>
              <w:jc w:val="center"/>
              <w:rPr>
                <w:lang w:val="en-GB"/>
              </w:rPr>
            </w:pPr>
          </w:p>
          <w:p w:rsidR="00CD585E" w:rsidRDefault="00CD585E" w:rsidP="00CD585E">
            <w:pPr>
              <w:jc w:val="center"/>
            </w:pPr>
            <w: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15"/>
            <w:r>
              <w:instrText xml:space="preserve"> FORMCHECKBOX </w:instrText>
            </w:r>
            <w:r>
              <w:fldChar w:fldCharType="end"/>
            </w:r>
            <w:bookmarkEnd w:id="18"/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</w:p>
          <w:p w:rsidR="00CD585E" w:rsidRDefault="00CD585E" w:rsidP="00CD585E">
            <w:pPr>
              <w:jc w:val="center"/>
            </w:pPr>
            <w:r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16"/>
            <w:r>
              <w:instrText xml:space="preserve"> FORMCHECKBOX </w:instrText>
            </w:r>
            <w:r>
              <w:fldChar w:fldCharType="end"/>
            </w:r>
            <w:bookmarkEnd w:id="19"/>
          </w:p>
        </w:tc>
      </w:tr>
      <w:tr w:rsidR="00CD585E" w:rsidRPr="007016DC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D585E" w:rsidRDefault="00CD585E" w:rsidP="00CD585E">
            <w:r>
              <w:t>3.3.2</w:t>
            </w:r>
          </w:p>
        </w:tc>
        <w:tc>
          <w:tcPr>
            <w:tcW w:w="717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D585E" w:rsidRPr="007016DC" w:rsidRDefault="00CD585E" w:rsidP="00CD585E">
            <w:pPr>
              <w:numPr>
                <w:ilvl w:val="0"/>
                <w:numId w:val="2"/>
              </w:numPr>
              <w:ind w:left="283"/>
              <w:rPr>
                <w:lang w:val="en-GB"/>
              </w:rPr>
            </w:pPr>
            <w:r w:rsidRPr="007016DC">
              <w:rPr>
                <w:lang w:val="en-GB"/>
              </w:rPr>
              <w:t>Stain removal during prespotting is done: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D585E" w:rsidRPr="007016DC" w:rsidRDefault="00CD585E" w:rsidP="00CD585E">
            <w:pPr>
              <w:jc w:val="center"/>
              <w:rPr>
                <w:lang w:val="en-GB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Pr="007016DC" w:rsidRDefault="00CD585E" w:rsidP="00CD585E">
            <w:pPr>
              <w:jc w:val="center"/>
              <w:rPr>
                <w:lang w:val="en-GB"/>
              </w:rPr>
            </w:pPr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Pr="007016DC" w:rsidRDefault="00CD585E" w:rsidP="00CD585E">
            <w:pPr>
              <w:rPr>
                <w:lang w:val="en-GB"/>
              </w:rPr>
            </w:pPr>
          </w:p>
        </w:tc>
        <w:tc>
          <w:tcPr>
            <w:tcW w:w="71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Pr="007016DC" w:rsidRDefault="00CD585E" w:rsidP="00CD585E">
            <w:pPr>
              <w:numPr>
                <w:ilvl w:val="0"/>
                <w:numId w:val="1"/>
              </w:numPr>
              <w:ind w:left="639"/>
              <w:rPr>
                <w:lang w:val="en-GB"/>
              </w:rPr>
            </w:pPr>
            <w:r w:rsidRPr="007016DC">
              <w:rPr>
                <w:lang w:val="en-GB"/>
              </w:rPr>
              <w:t xml:space="preserve">without substances classified in WGK 3 </w:t>
            </w:r>
          </w:p>
          <w:p w:rsidR="00CD585E" w:rsidRDefault="00CD585E" w:rsidP="00CD585E">
            <w:pPr>
              <w:ind w:left="639" w:hanging="639"/>
            </w:pPr>
            <w:r w:rsidRPr="007016DC">
              <w:rPr>
                <w:lang w:val="en-GB"/>
              </w:rPr>
              <w:tab/>
            </w:r>
            <w:r>
              <w:t xml:space="preserve">(WGK - water-endangering class) </w:t>
            </w: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>
            <w:pPr>
              <w:jc w:val="center"/>
            </w:pPr>
          </w:p>
          <w:p w:rsidR="00CD585E" w:rsidRDefault="00CD585E" w:rsidP="00CD585E">
            <w:pPr>
              <w:jc w:val="center"/>
            </w:pPr>
            <w: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17"/>
            <w:r>
              <w:instrText xml:space="preserve"> FORMCHECKBOX </w:instrText>
            </w:r>
            <w:r>
              <w:fldChar w:fldCharType="end"/>
            </w:r>
            <w:bookmarkEnd w:id="20"/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</w:p>
          <w:p w:rsidR="00CD585E" w:rsidRDefault="00CD585E" w:rsidP="00CD585E">
            <w:pPr>
              <w:jc w:val="center"/>
            </w:pPr>
            <w: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18"/>
            <w:r>
              <w:instrText xml:space="preserve"> FORMCHECKBOX </w:instrText>
            </w:r>
            <w:r>
              <w:fldChar w:fldCharType="end"/>
            </w:r>
            <w:bookmarkEnd w:id="21"/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/>
        </w:tc>
        <w:tc>
          <w:tcPr>
            <w:tcW w:w="7177" w:type="dxa"/>
            <w:tcBorders>
              <w:top w:val="nil"/>
              <w:left w:val="nil"/>
              <w:bottom w:val="nil"/>
              <w:right w:val="nil"/>
            </w:tcBorders>
          </w:tcPr>
          <w:p w:rsidR="00CD585E" w:rsidRDefault="00CD585E" w:rsidP="00CD585E">
            <w:pPr>
              <w:numPr>
                <w:ilvl w:val="0"/>
                <w:numId w:val="1"/>
              </w:numPr>
              <w:ind w:left="283" w:firstLine="73"/>
            </w:pPr>
            <w:r>
              <w:t>without halogenated organic compounds</w:t>
            </w: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>
            <w:pPr>
              <w:jc w:val="center"/>
            </w:pPr>
            <w: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lkästchen19"/>
            <w:r>
              <w:instrText xml:space="preserve"> FORMCHECKBOX </w:instrText>
            </w:r>
            <w:r>
              <w:fldChar w:fldCharType="end"/>
            </w:r>
            <w:bookmarkEnd w:id="22"/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  <w: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ontrollkästchen20"/>
            <w:r>
              <w:instrText xml:space="preserve"> FORMCHECKBOX </w:instrText>
            </w:r>
            <w:r>
              <w:fldChar w:fldCharType="end"/>
            </w:r>
            <w:bookmarkEnd w:id="23"/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/>
        </w:tc>
        <w:tc>
          <w:tcPr>
            <w:tcW w:w="7177" w:type="dxa"/>
            <w:tcBorders>
              <w:top w:val="nil"/>
              <w:left w:val="nil"/>
              <w:bottom w:val="nil"/>
              <w:right w:val="nil"/>
            </w:tcBorders>
          </w:tcPr>
          <w:p w:rsidR="00CD585E" w:rsidRPr="007016DC" w:rsidRDefault="00CD585E" w:rsidP="00CD585E">
            <w:pPr>
              <w:numPr>
                <w:ilvl w:val="0"/>
                <w:numId w:val="1"/>
              </w:numPr>
              <w:ind w:left="283" w:firstLine="73"/>
              <w:rPr>
                <w:lang w:val="en-GB"/>
              </w:rPr>
            </w:pPr>
            <w:r w:rsidRPr="007016DC">
              <w:rPr>
                <w:lang w:val="en-GB"/>
              </w:rPr>
              <w:t>without preparations containing the latter</w:t>
            </w: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>
            <w:pPr>
              <w:jc w:val="center"/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Kontrollkästchen21"/>
            <w:r>
              <w:instrText xml:space="preserve"> FORMCHECKBOX </w:instrText>
            </w:r>
            <w:r>
              <w:fldChar w:fldCharType="end"/>
            </w:r>
            <w:bookmarkEnd w:id="24"/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  <w: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ontrollkästchen22"/>
            <w:r>
              <w:instrText xml:space="preserve"> FORMCHECKBOX </w:instrText>
            </w:r>
            <w:r>
              <w:fldChar w:fldCharType="end"/>
            </w:r>
            <w:bookmarkEnd w:id="25"/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71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Pr="007016DC" w:rsidRDefault="00CD585E" w:rsidP="00CD585E">
            <w:pPr>
              <w:numPr>
                <w:ilvl w:val="0"/>
                <w:numId w:val="2"/>
              </w:numPr>
              <w:ind w:left="283"/>
              <w:rPr>
                <w:lang w:val="en-GB"/>
              </w:rPr>
            </w:pPr>
            <w:r w:rsidRPr="007016DC">
              <w:rPr>
                <w:lang w:val="en-GB"/>
              </w:rPr>
              <w:t>Hydrocarbon-containing solvents or other halogen-free solvents are only used on the basis of a good professional practice of pre-spotting and after-spotting.</w:t>
            </w: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Pr="007016DC" w:rsidRDefault="00CD585E" w:rsidP="00CD585E">
            <w:pPr>
              <w:jc w:val="center"/>
              <w:rPr>
                <w:lang w:val="en-GB"/>
              </w:rPr>
            </w:pPr>
          </w:p>
          <w:p w:rsidR="00CD585E" w:rsidRPr="007016DC" w:rsidRDefault="00CD585E" w:rsidP="00CD585E">
            <w:pPr>
              <w:jc w:val="center"/>
              <w:rPr>
                <w:lang w:val="en-GB"/>
              </w:rPr>
            </w:pPr>
          </w:p>
          <w:p w:rsidR="00CD585E" w:rsidRDefault="00CD585E" w:rsidP="00CD585E">
            <w:pPr>
              <w:jc w:val="center"/>
            </w:pPr>
            <w: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ontrollkästchen24"/>
            <w:r>
              <w:instrText xml:space="preserve"> FORMCHECKBOX </w:instrText>
            </w:r>
            <w:r>
              <w:fldChar w:fldCharType="end"/>
            </w:r>
            <w:bookmarkEnd w:id="26"/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</w:p>
          <w:p w:rsidR="00CD585E" w:rsidRDefault="00CD585E" w:rsidP="00CD585E">
            <w:pPr>
              <w:jc w:val="center"/>
            </w:pPr>
          </w:p>
          <w:p w:rsidR="00CD585E" w:rsidRDefault="00CD585E" w:rsidP="00CD585E">
            <w:pPr>
              <w:jc w:val="center"/>
            </w:pPr>
            <w: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ontrollkästchen23"/>
            <w:r>
              <w:instrText xml:space="preserve"> FORMCHECKBOX </w:instrText>
            </w:r>
            <w:r>
              <w:fldChar w:fldCharType="end"/>
            </w:r>
            <w:bookmarkEnd w:id="27"/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71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Pr="007016DC" w:rsidRDefault="00CD585E" w:rsidP="00CD585E">
            <w:pPr>
              <w:numPr>
                <w:ilvl w:val="0"/>
                <w:numId w:val="2"/>
              </w:numPr>
              <w:ind w:left="283"/>
              <w:rPr>
                <w:lang w:val="en-GB"/>
              </w:rPr>
            </w:pPr>
            <w:r w:rsidRPr="007016DC">
              <w:rPr>
                <w:lang w:val="en-GB"/>
              </w:rPr>
              <w:t>After-spotting is done without the use of halogenated organic co</w:t>
            </w:r>
            <w:r w:rsidRPr="007016DC">
              <w:rPr>
                <w:lang w:val="en-GB"/>
              </w:rPr>
              <w:t>m</w:t>
            </w:r>
            <w:r w:rsidRPr="007016DC">
              <w:rPr>
                <w:lang w:val="en-GB"/>
              </w:rPr>
              <w:t>pounds or preparations containing the latter</w:t>
            </w: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Pr="007016DC" w:rsidRDefault="00CD585E" w:rsidP="00CD585E">
            <w:pPr>
              <w:jc w:val="center"/>
              <w:rPr>
                <w:lang w:val="en-GB"/>
              </w:rPr>
            </w:pPr>
          </w:p>
          <w:p w:rsidR="00CD585E" w:rsidRDefault="00CD585E" w:rsidP="00CD585E">
            <w:pPr>
              <w:jc w:val="center"/>
            </w:pPr>
            <w: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Kontrollkästchen25"/>
            <w:r>
              <w:instrText xml:space="preserve"> FORMCHECKBOX </w:instrText>
            </w:r>
            <w:r>
              <w:fldChar w:fldCharType="end"/>
            </w:r>
            <w:bookmarkEnd w:id="28"/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</w:p>
          <w:p w:rsidR="00CD585E" w:rsidRDefault="00CD585E" w:rsidP="00CD585E">
            <w:pPr>
              <w:jc w:val="center"/>
            </w:pPr>
            <w: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lkästchen26"/>
            <w:r>
              <w:instrText xml:space="preserve"> FORMCHECKBOX </w:instrText>
            </w:r>
            <w:r>
              <w:fldChar w:fldCharType="end"/>
            </w:r>
            <w:bookmarkEnd w:id="29"/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71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D585E" w:rsidRDefault="00CD585E" w:rsidP="00CD585E">
            <w:r>
              <w:rPr>
                <w:b/>
              </w:rPr>
              <w:t>3.3.3</w:t>
            </w:r>
          </w:p>
        </w:tc>
        <w:tc>
          <w:tcPr>
            <w:tcW w:w="717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D585E" w:rsidRPr="007016DC" w:rsidRDefault="00CD585E" w:rsidP="00CD585E">
            <w:pPr>
              <w:numPr>
                <w:ilvl w:val="0"/>
                <w:numId w:val="2"/>
              </w:numPr>
              <w:ind w:left="283"/>
              <w:rPr>
                <w:lang w:val="en-GB"/>
              </w:rPr>
            </w:pPr>
            <w:r w:rsidRPr="007016DC">
              <w:rPr>
                <w:lang w:val="en-GB"/>
              </w:rPr>
              <w:t>Wet cleaning is done with washing and cleaning agents according to Section 2, WRMG exclusively (WRMG: Wasch- und Reinigungs</w:t>
            </w:r>
            <w:r w:rsidRPr="007016DC">
              <w:rPr>
                <w:lang w:val="en-GB"/>
              </w:rPr>
              <w:softHyphen/>
              <w:t>mittelgesetz - Washing and Cleaning Agents Act).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D585E" w:rsidRPr="007016DC" w:rsidRDefault="00CD585E" w:rsidP="00CD585E">
            <w:pPr>
              <w:jc w:val="center"/>
              <w:rPr>
                <w:lang w:val="en-GB"/>
              </w:rPr>
            </w:pPr>
          </w:p>
          <w:p w:rsidR="00CD585E" w:rsidRPr="007016DC" w:rsidRDefault="00CD585E" w:rsidP="00CD585E">
            <w:pPr>
              <w:jc w:val="center"/>
              <w:rPr>
                <w:lang w:val="en-GB"/>
              </w:rPr>
            </w:pPr>
          </w:p>
          <w:p w:rsidR="00CD585E" w:rsidRDefault="00CD585E" w:rsidP="00CD585E">
            <w:pPr>
              <w:jc w:val="center"/>
            </w:pPr>
            <w:r>
              <w:fldChar w:fldCharType="begin">
                <w:ffData>
                  <w:name w:val="Kontrollkästchen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Kontrollkästchen27"/>
            <w:r>
              <w:instrText xml:space="preserve"> FORMCHECKBOX </w:instrText>
            </w:r>
            <w:r>
              <w:fldChar w:fldCharType="end"/>
            </w:r>
            <w:bookmarkEnd w:id="30"/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</w:p>
          <w:p w:rsidR="00CD585E" w:rsidRDefault="00CD585E" w:rsidP="00CD585E">
            <w:pPr>
              <w:jc w:val="center"/>
            </w:pPr>
          </w:p>
          <w:p w:rsidR="00CD585E" w:rsidRDefault="00CD585E" w:rsidP="00CD585E">
            <w:pPr>
              <w:jc w:val="center"/>
            </w:pPr>
            <w: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Kontrollkästchen28"/>
            <w:r>
              <w:instrText xml:space="preserve"> FORMCHECKBOX </w:instrText>
            </w:r>
            <w:r>
              <w:fldChar w:fldCharType="end"/>
            </w:r>
            <w:bookmarkEnd w:id="31"/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71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Pr="007016DC" w:rsidRDefault="00CD585E" w:rsidP="00CD585E">
            <w:pPr>
              <w:numPr>
                <w:ilvl w:val="0"/>
                <w:numId w:val="2"/>
              </w:numPr>
              <w:ind w:left="283"/>
              <w:rPr>
                <w:lang w:val="en-GB"/>
              </w:rPr>
            </w:pPr>
            <w:r w:rsidRPr="007016DC">
              <w:rPr>
                <w:lang w:val="en-GB"/>
              </w:rPr>
              <w:t>Type of the washing/cleaning agent used:</w:t>
            </w:r>
          </w:p>
          <w:p w:rsidR="00CD585E" w:rsidRPr="007016DC" w:rsidRDefault="00CD585E" w:rsidP="00CD585E">
            <w:pPr>
              <w:numPr>
                <w:ilvl w:val="0"/>
                <w:numId w:val="2"/>
              </w:numPr>
              <w:ind w:left="283"/>
              <w:rPr>
                <w:lang w:val="en-GB"/>
              </w:rPr>
            </w:pPr>
            <w:r w:rsidRPr="007016DC">
              <w:rPr>
                <w:lang w:val="en-GB"/>
              </w:rPr>
              <w:t>Quantity (g/kg of cleaned textiles):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  <w:r>
              <w:t>..........</w:t>
            </w:r>
          </w:p>
          <w:p w:rsidR="00CD585E" w:rsidRDefault="00CD585E" w:rsidP="00CD585E">
            <w:pPr>
              <w:jc w:val="center"/>
            </w:pPr>
            <w:r>
              <w:t>..........</w:t>
            </w:r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71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Pr="007016DC" w:rsidRDefault="00CD585E" w:rsidP="00CD585E">
            <w:pPr>
              <w:numPr>
                <w:ilvl w:val="0"/>
                <w:numId w:val="2"/>
              </w:numPr>
              <w:ind w:left="283"/>
              <w:rPr>
                <w:lang w:val="en-GB"/>
              </w:rPr>
            </w:pPr>
            <w:r w:rsidRPr="007016DC">
              <w:rPr>
                <w:lang w:val="en-GB"/>
              </w:rPr>
              <w:t>UBA Application No. of the washing/cleaning agent used: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  <w:r>
              <w:t>..........</w:t>
            </w:r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Default="00CD585E" w:rsidP="00CD585E"/>
        </w:tc>
        <w:tc>
          <w:tcPr>
            <w:tcW w:w="71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585E" w:rsidRPr="007016DC" w:rsidRDefault="00CD585E" w:rsidP="00CD585E">
            <w:pPr>
              <w:numPr>
                <w:ilvl w:val="0"/>
                <w:numId w:val="2"/>
              </w:numPr>
              <w:ind w:left="283"/>
              <w:rPr>
                <w:lang w:val="en-GB"/>
              </w:rPr>
            </w:pPr>
            <w:r w:rsidRPr="007016DC">
              <w:rPr>
                <w:lang w:val="en-GB"/>
              </w:rPr>
              <w:t>UBA Application No. of the impregnating agents used:</w:t>
            </w:r>
          </w:p>
          <w:p w:rsidR="00CD585E" w:rsidRDefault="00CD585E" w:rsidP="00CD585E">
            <w:r w:rsidRPr="007016DC">
              <w:rPr>
                <w:lang w:val="en-GB"/>
              </w:rPr>
              <w:tab/>
            </w:r>
            <w:r>
              <w:t>(UBA - Umweltbundesamt - Federal Environmental Agency)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</w:p>
          <w:p w:rsidR="00CD585E" w:rsidRDefault="00CD585E" w:rsidP="00CD585E">
            <w:pPr>
              <w:jc w:val="center"/>
            </w:pPr>
            <w:r>
              <w:t>..........</w:t>
            </w:r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D585E" w:rsidRDefault="00CD585E" w:rsidP="00CD585E">
            <w:r>
              <w:rPr>
                <w:b/>
              </w:rPr>
              <w:t>3.4</w:t>
            </w:r>
          </w:p>
        </w:tc>
        <w:tc>
          <w:tcPr>
            <w:tcW w:w="7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85E" w:rsidRPr="007016DC" w:rsidRDefault="00CD585E" w:rsidP="00CD585E">
            <w:pPr>
              <w:numPr>
                <w:ilvl w:val="0"/>
                <w:numId w:val="2"/>
              </w:numPr>
              <w:ind w:left="283"/>
              <w:rPr>
                <w:lang w:val="en-GB"/>
              </w:rPr>
            </w:pPr>
            <w:r w:rsidRPr="007016DC">
              <w:rPr>
                <w:lang w:val="en-GB"/>
              </w:rPr>
              <w:t>The wastewater load corresponds to the respective requirements of the German Indirect-Charge Ordinance or the respective municipal wastewater regul</w:t>
            </w:r>
            <w:r w:rsidRPr="007016DC">
              <w:rPr>
                <w:lang w:val="en-GB"/>
              </w:rPr>
              <w:t>a</w:t>
            </w:r>
            <w:r w:rsidRPr="007016DC">
              <w:rPr>
                <w:lang w:val="en-GB"/>
              </w:rPr>
              <w:t>tions.</w:t>
            </w: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D585E" w:rsidRPr="007016DC" w:rsidRDefault="00CD585E" w:rsidP="00CD585E">
            <w:pPr>
              <w:jc w:val="center"/>
              <w:rPr>
                <w:lang w:val="en-GB"/>
              </w:rPr>
            </w:pPr>
          </w:p>
          <w:p w:rsidR="00CD585E" w:rsidRPr="007016DC" w:rsidRDefault="00CD585E" w:rsidP="00CD585E">
            <w:pPr>
              <w:jc w:val="center"/>
              <w:rPr>
                <w:lang w:val="en-GB"/>
              </w:rPr>
            </w:pPr>
          </w:p>
          <w:p w:rsidR="00CD585E" w:rsidRDefault="00CD585E" w:rsidP="00CD585E">
            <w:pPr>
              <w:jc w:val="center"/>
            </w:pPr>
            <w:r>
              <w:fldChar w:fldCharType="begin">
                <w:ffData>
                  <w:name w:val="Kontrollkästchen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Kontrollkästchen29"/>
            <w:r>
              <w:instrText xml:space="preserve"> FORMCHECKBOX </w:instrText>
            </w:r>
            <w:r>
              <w:fldChar w:fldCharType="end"/>
            </w:r>
            <w:bookmarkEnd w:id="32"/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</w:p>
          <w:p w:rsidR="00CD585E" w:rsidRDefault="00CD585E" w:rsidP="00CD585E">
            <w:pPr>
              <w:jc w:val="center"/>
            </w:pPr>
          </w:p>
          <w:p w:rsidR="00CD585E" w:rsidRDefault="00CD585E" w:rsidP="00CD585E">
            <w:pPr>
              <w:jc w:val="center"/>
            </w:pPr>
            <w: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Kontrollkästchen30"/>
            <w:r>
              <w:instrText xml:space="preserve"> FORMCHECKBOX </w:instrText>
            </w:r>
            <w:r>
              <w:fldChar w:fldCharType="end"/>
            </w:r>
            <w:bookmarkEnd w:id="33"/>
          </w:p>
        </w:tc>
      </w:tr>
      <w:tr w:rsidR="00CD585E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D585E" w:rsidRDefault="00CD585E" w:rsidP="00CD585E">
            <w:r>
              <w:rPr>
                <w:b/>
              </w:rPr>
              <w:t>3.5</w:t>
            </w:r>
          </w:p>
        </w:tc>
        <w:tc>
          <w:tcPr>
            <w:tcW w:w="7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85E" w:rsidRPr="007016DC" w:rsidRDefault="00CD585E" w:rsidP="00CD585E">
            <w:pPr>
              <w:numPr>
                <w:ilvl w:val="0"/>
                <w:numId w:val="2"/>
              </w:numPr>
              <w:ind w:left="283"/>
              <w:rPr>
                <w:lang w:val="en-GB"/>
              </w:rPr>
            </w:pPr>
            <w:r w:rsidRPr="007016DC">
              <w:rPr>
                <w:lang w:val="en-GB"/>
              </w:rPr>
              <w:t>The operator undertakes to apply wet cleaning to all textiles suitable for wet cleaning, unless the c</w:t>
            </w:r>
            <w:r w:rsidRPr="007016DC">
              <w:rPr>
                <w:lang w:val="en-GB"/>
              </w:rPr>
              <w:t>u</w:t>
            </w:r>
            <w:r w:rsidRPr="007016DC">
              <w:rPr>
                <w:lang w:val="en-GB"/>
              </w:rPr>
              <w:t>stomer explicitly asks for dry cleaning</w:t>
            </w: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D585E" w:rsidRPr="007016DC" w:rsidRDefault="00CD585E" w:rsidP="00CD585E">
            <w:pPr>
              <w:jc w:val="center"/>
              <w:rPr>
                <w:lang w:val="en-GB"/>
              </w:rPr>
            </w:pPr>
          </w:p>
          <w:p w:rsidR="00CD585E" w:rsidRDefault="00CD585E" w:rsidP="00CD585E">
            <w:pPr>
              <w:jc w:val="center"/>
            </w:pPr>
            <w:r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Kontrollkästchen31"/>
            <w:r>
              <w:instrText xml:space="preserve"> FORMCHECKBOX </w:instrText>
            </w:r>
            <w:r>
              <w:fldChar w:fldCharType="end"/>
            </w:r>
            <w:bookmarkEnd w:id="34"/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85E" w:rsidRDefault="00CD585E" w:rsidP="00CD585E">
            <w:pPr>
              <w:jc w:val="center"/>
            </w:pPr>
          </w:p>
          <w:p w:rsidR="00CD585E" w:rsidRDefault="00CD585E" w:rsidP="00CD585E">
            <w:pPr>
              <w:jc w:val="center"/>
            </w:pPr>
            <w: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Kontrollkästchen32"/>
            <w:r>
              <w:instrText xml:space="preserve"> FORMCHECKBOX </w:instrText>
            </w:r>
            <w:r>
              <w:fldChar w:fldCharType="end"/>
            </w:r>
            <w:bookmarkEnd w:id="35"/>
          </w:p>
        </w:tc>
      </w:tr>
    </w:tbl>
    <w:p w:rsidR="00CD585E" w:rsidRDefault="00CD585E" w:rsidP="00CD585E">
      <w:pPr>
        <w:ind w:left="851" w:hanging="851"/>
      </w:pPr>
    </w:p>
    <w:p w:rsidR="00CD585E" w:rsidRDefault="00CD585E" w:rsidP="00CD585E">
      <w:pPr>
        <w:ind w:left="851" w:hanging="851"/>
      </w:pPr>
    </w:p>
    <w:p w:rsidR="00CD585E" w:rsidRPr="007016DC" w:rsidRDefault="00CD585E" w:rsidP="00CD585E">
      <w:pPr>
        <w:ind w:left="851" w:hanging="851"/>
        <w:rPr>
          <w:lang w:val="en-GB"/>
        </w:rPr>
      </w:pPr>
    </w:p>
    <w:p w:rsidR="00CD585E" w:rsidRPr="007016DC" w:rsidRDefault="00CD585E" w:rsidP="00CD585E">
      <w:pPr>
        <w:spacing w:after="120"/>
        <w:ind w:left="851" w:hanging="851"/>
        <w:rPr>
          <w:lang w:val="en-GB"/>
        </w:rPr>
      </w:pPr>
      <w:r w:rsidRPr="007016DC">
        <w:rPr>
          <w:b/>
          <w:u w:val="single"/>
          <w:lang w:val="en-GB"/>
        </w:rPr>
        <w:t xml:space="preserve">Further Annexes/Documents </w:t>
      </w:r>
      <w:r w:rsidR="00713FDC">
        <w:rPr>
          <w:b/>
          <w:u w:val="single"/>
          <w:lang w:val="en-GB"/>
        </w:rPr>
        <w:t>to the Contract according to DE</w:t>
      </w:r>
      <w:r w:rsidRPr="007016DC">
        <w:rPr>
          <w:b/>
          <w:u w:val="single"/>
          <w:lang w:val="en-GB"/>
        </w:rPr>
        <w:t xml:space="preserve"> UZ 104</w:t>
      </w:r>
    </w:p>
    <w:p w:rsidR="00CD585E" w:rsidRPr="007016DC" w:rsidRDefault="00CD585E" w:rsidP="00CD585E">
      <w:pPr>
        <w:ind w:left="851" w:hanging="851"/>
        <w:rPr>
          <w:lang w:val="en-GB"/>
        </w:rPr>
      </w:pPr>
      <w:r w:rsidRPr="007016DC">
        <w:rPr>
          <w:lang w:val="en-GB"/>
        </w:rPr>
        <w:t>Annex 2:</w:t>
      </w:r>
      <w:r w:rsidRPr="007016DC">
        <w:rPr>
          <w:lang w:val="en-GB"/>
        </w:rPr>
        <w:tab/>
        <w:t>Declaration of the manufacturer of the wet cleaning system</w:t>
      </w:r>
    </w:p>
    <w:p w:rsidR="00CD585E" w:rsidRPr="007016DC" w:rsidRDefault="00CD585E" w:rsidP="00CD585E">
      <w:pPr>
        <w:ind w:left="851" w:hanging="851"/>
        <w:rPr>
          <w:lang w:val="en-GB"/>
        </w:rPr>
      </w:pPr>
      <w:r w:rsidRPr="007016DC">
        <w:rPr>
          <w:lang w:val="en-GB"/>
        </w:rPr>
        <w:t>Annex 3:</w:t>
      </w:r>
      <w:r w:rsidRPr="007016DC">
        <w:rPr>
          <w:lang w:val="en-GB"/>
        </w:rPr>
        <w:tab/>
        <w:t>Declaration of the manufacturer of the washing and cleaning agent</w:t>
      </w:r>
    </w:p>
    <w:p w:rsidR="00CD585E" w:rsidRPr="007016DC" w:rsidRDefault="00CD585E" w:rsidP="00CD585E">
      <w:pPr>
        <w:ind w:left="851" w:hanging="851"/>
        <w:rPr>
          <w:lang w:val="en-GB"/>
        </w:rPr>
      </w:pPr>
      <w:r w:rsidRPr="007016DC">
        <w:rPr>
          <w:lang w:val="en-GB"/>
        </w:rPr>
        <w:t>Annex 4:</w:t>
      </w:r>
      <w:r w:rsidRPr="007016DC">
        <w:rPr>
          <w:lang w:val="en-GB"/>
        </w:rPr>
        <w:tab/>
        <w:t>Technical data sheets describing the wet cleaning process applied</w:t>
      </w:r>
    </w:p>
    <w:p w:rsidR="00CD585E" w:rsidRPr="007016DC" w:rsidRDefault="00CD585E" w:rsidP="00CD585E">
      <w:pPr>
        <w:ind w:left="851" w:hanging="851"/>
        <w:rPr>
          <w:lang w:val="en-GB"/>
        </w:rPr>
      </w:pPr>
      <w:r w:rsidRPr="007016DC">
        <w:rPr>
          <w:lang w:val="en-GB"/>
        </w:rPr>
        <w:t>Annex 5:</w:t>
      </w:r>
      <w:r w:rsidRPr="007016DC">
        <w:rPr>
          <w:lang w:val="en-GB"/>
        </w:rPr>
        <w:tab/>
        <w:t>Technical data sheets for all further units used for drying</w:t>
      </w:r>
      <w:r>
        <w:rPr>
          <w:rStyle w:val="Funotenzeichen"/>
          <w:lang w:val="en-GB"/>
        </w:rPr>
        <w:footnoteReference w:customMarkFollows="1" w:id="1"/>
        <w:t>1</w:t>
      </w:r>
      <w:r w:rsidRPr="007016DC">
        <w:rPr>
          <w:lang w:val="en-GB"/>
        </w:rPr>
        <w:t>.</w:t>
      </w:r>
    </w:p>
    <w:p w:rsidR="00CD585E" w:rsidRDefault="00CD585E" w:rsidP="00CD585E">
      <w:pPr>
        <w:ind w:left="851" w:hanging="851"/>
        <w:rPr>
          <w:lang w:val="en-GB"/>
        </w:rPr>
      </w:pPr>
    </w:p>
    <w:p w:rsidR="00CD585E" w:rsidRDefault="00CD585E" w:rsidP="00CD585E">
      <w:pPr>
        <w:ind w:left="851" w:hanging="851"/>
        <w:rPr>
          <w:lang w:val="en-GB"/>
        </w:rPr>
      </w:pPr>
    </w:p>
    <w:p w:rsidR="00CD585E" w:rsidRPr="007016DC" w:rsidRDefault="00CD585E" w:rsidP="00CD585E">
      <w:pPr>
        <w:ind w:left="851" w:hanging="851"/>
        <w:rPr>
          <w:lang w:val="en-GB"/>
        </w:rPr>
      </w:pPr>
    </w:p>
    <w:p w:rsidR="00CD585E" w:rsidRPr="007016DC" w:rsidRDefault="00CD585E" w:rsidP="00CD585E">
      <w:pPr>
        <w:tabs>
          <w:tab w:val="left" w:pos="1134"/>
          <w:tab w:val="left" w:pos="5529"/>
        </w:tabs>
        <w:ind w:left="851" w:hanging="851"/>
        <w:rPr>
          <w:lang w:val="en-GB"/>
        </w:rPr>
      </w:pPr>
      <w:r w:rsidRPr="007016DC">
        <w:rPr>
          <w:lang w:val="en-GB"/>
        </w:rPr>
        <w:t>Place:</w:t>
      </w:r>
      <w:r w:rsidRPr="007016DC">
        <w:rPr>
          <w:lang w:val="en-GB"/>
        </w:rPr>
        <w:tab/>
      </w:r>
      <w:r>
        <w:rPr>
          <w:lang w:val="en-GB"/>
        </w:rPr>
        <w:fldChar w:fldCharType="begin">
          <w:ffData>
            <w:name w:val="Text4"/>
            <w:enabled/>
            <w:calcOnExit w:val="0"/>
            <w:textInput>
              <w:maxLength w:val="30"/>
            </w:textInput>
          </w:ffData>
        </w:fldChar>
      </w:r>
      <w:bookmarkStart w:id="36" w:name="Text4"/>
      <w:r>
        <w:rPr>
          <w:lang w:val="en-GB"/>
        </w:rPr>
        <w:instrText xml:space="preserve"> FORMTEXT </w:instrText>
      </w:r>
      <w:r w:rsidRPr="00CD585E">
        <w:rPr>
          <w:lang w:val="en-GB"/>
        </w:rPr>
      </w:r>
      <w:r>
        <w:rPr>
          <w:lang w:val="en-GB"/>
        </w:rPr>
        <w:fldChar w:fldCharType="separate"/>
      </w:r>
      <w:r w:rsidR="006507E7">
        <w:rPr>
          <w:noProof/>
          <w:lang w:val="en-GB"/>
        </w:rPr>
        <w:t> </w:t>
      </w:r>
      <w:r w:rsidR="006507E7">
        <w:rPr>
          <w:noProof/>
          <w:lang w:val="en-GB"/>
        </w:rPr>
        <w:t> </w:t>
      </w:r>
      <w:r w:rsidR="006507E7">
        <w:rPr>
          <w:noProof/>
          <w:lang w:val="en-GB"/>
        </w:rPr>
        <w:t> </w:t>
      </w:r>
      <w:r w:rsidR="006507E7">
        <w:rPr>
          <w:noProof/>
          <w:lang w:val="en-GB"/>
        </w:rPr>
        <w:t> </w:t>
      </w:r>
      <w:r w:rsidR="006507E7">
        <w:rPr>
          <w:noProof/>
          <w:lang w:val="en-GB"/>
        </w:rPr>
        <w:t> </w:t>
      </w:r>
      <w:r>
        <w:rPr>
          <w:lang w:val="en-GB"/>
        </w:rPr>
        <w:fldChar w:fldCharType="end"/>
      </w:r>
      <w:bookmarkEnd w:id="36"/>
      <w:r w:rsidRPr="007016DC">
        <w:rPr>
          <w:lang w:val="en-GB"/>
        </w:rPr>
        <w:tab/>
        <w:t>Applicant:</w:t>
      </w:r>
    </w:p>
    <w:p w:rsidR="00CD585E" w:rsidRPr="007016DC" w:rsidRDefault="00CD585E" w:rsidP="00CD585E">
      <w:pPr>
        <w:tabs>
          <w:tab w:val="left" w:pos="1134"/>
          <w:tab w:val="left" w:pos="5529"/>
        </w:tabs>
        <w:ind w:left="851" w:hanging="851"/>
        <w:rPr>
          <w:lang w:val="en-GB"/>
        </w:rPr>
      </w:pPr>
      <w:r w:rsidRPr="007016DC">
        <w:rPr>
          <w:lang w:val="en-GB"/>
        </w:rPr>
        <w:t>Date:</w:t>
      </w:r>
      <w:r w:rsidRPr="007016DC">
        <w:rPr>
          <w:lang w:val="en-GB"/>
        </w:rPr>
        <w:tab/>
      </w:r>
      <w:r>
        <w:rPr>
          <w:lang w:val="en-GB"/>
        </w:rPr>
        <w:fldChar w:fldCharType="begin">
          <w:ffData>
            <w:name w:val="Text5"/>
            <w:enabled/>
            <w:calcOnExit w:val="0"/>
            <w:textInput>
              <w:maxLength w:val="15"/>
            </w:textInput>
          </w:ffData>
        </w:fldChar>
      </w:r>
      <w:bookmarkStart w:id="37" w:name="Text5"/>
      <w:r>
        <w:rPr>
          <w:lang w:val="en-GB"/>
        </w:rPr>
        <w:instrText xml:space="preserve"> FORMTEXT </w:instrText>
      </w:r>
      <w:r w:rsidRPr="00CD585E">
        <w:rPr>
          <w:lang w:val="en-GB"/>
        </w:rPr>
      </w:r>
      <w:r>
        <w:rPr>
          <w:lang w:val="en-GB"/>
        </w:rPr>
        <w:fldChar w:fldCharType="separate"/>
      </w:r>
      <w:r w:rsidR="006507E7">
        <w:rPr>
          <w:noProof/>
          <w:lang w:val="en-GB"/>
        </w:rPr>
        <w:t> </w:t>
      </w:r>
      <w:r w:rsidR="006507E7">
        <w:rPr>
          <w:noProof/>
          <w:lang w:val="en-GB"/>
        </w:rPr>
        <w:t> </w:t>
      </w:r>
      <w:r w:rsidR="006507E7">
        <w:rPr>
          <w:noProof/>
          <w:lang w:val="en-GB"/>
        </w:rPr>
        <w:t> </w:t>
      </w:r>
      <w:r w:rsidR="006507E7">
        <w:rPr>
          <w:noProof/>
          <w:lang w:val="en-GB"/>
        </w:rPr>
        <w:t> </w:t>
      </w:r>
      <w:r w:rsidR="006507E7">
        <w:rPr>
          <w:noProof/>
          <w:lang w:val="en-GB"/>
        </w:rPr>
        <w:t> </w:t>
      </w:r>
      <w:r>
        <w:rPr>
          <w:lang w:val="en-GB"/>
        </w:rPr>
        <w:fldChar w:fldCharType="end"/>
      </w:r>
      <w:bookmarkEnd w:id="37"/>
      <w:r w:rsidRPr="007016DC">
        <w:rPr>
          <w:lang w:val="en-GB"/>
        </w:rPr>
        <w:tab/>
        <w:t>(signature by authorized repre-</w:t>
      </w:r>
    </w:p>
    <w:p w:rsidR="00D41A9A" w:rsidRDefault="00CD585E" w:rsidP="00CD585E">
      <w:pPr>
        <w:tabs>
          <w:tab w:val="left" w:pos="1134"/>
          <w:tab w:val="left" w:pos="5529"/>
        </w:tabs>
        <w:ind w:left="851" w:hanging="851"/>
      </w:pPr>
      <w:r w:rsidRPr="007016DC">
        <w:rPr>
          <w:lang w:val="en-GB"/>
        </w:rPr>
        <w:tab/>
      </w:r>
      <w:r>
        <w:rPr>
          <w:lang w:val="en-GB"/>
        </w:rPr>
        <w:tab/>
      </w:r>
      <w:r w:rsidRPr="007016DC">
        <w:rPr>
          <w:lang w:val="en-GB"/>
        </w:rPr>
        <w:tab/>
        <w:t xml:space="preserve"> sentative and corporate seal)</w:t>
      </w:r>
    </w:p>
    <w:sectPr w:rsidR="00D41A9A" w:rsidSect="00CD585E">
      <w:headerReference w:type="default" r:id="rId8"/>
      <w:footerReference w:type="default" r:id="rId9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177" w:rsidRDefault="007A3177">
      <w:r>
        <w:separator/>
      </w:r>
    </w:p>
  </w:endnote>
  <w:endnote w:type="continuationSeparator" w:id="0">
    <w:p w:rsidR="007A3177" w:rsidRDefault="007A3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85E" w:rsidRPr="00CD585E" w:rsidRDefault="00CD585E">
    <w:pPr>
      <w:pStyle w:val="Fuzeile"/>
      <w:rPr>
        <w:lang w:val="en-GB"/>
      </w:rPr>
    </w:pPr>
    <w:r w:rsidRPr="00377B65">
      <w:rPr>
        <w:rFonts w:cs="Arial"/>
        <w:szCs w:val="22"/>
        <w:lang w:val="en-GB"/>
      </w:rPr>
      <w:t>Annex 1 to the Contract</w:t>
    </w:r>
    <w:r w:rsidRPr="00377B65">
      <w:rPr>
        <w:rFonts w:cs="Arial"/>
        <w:szCs w:val="22"/>
        <w:lang w:val="en-GB"/>
      </w:rPr>
      <w:tab/>
    </w:r>
    <w:r w:rsidRPr="00883D44">
      <w:rPr>
        <w:rStyle w:val="Seitenzahl"/>
        <w:rFonts w:cs="Arial"/>
        <w:szCs w:val="22"/>
      </w:rPr>
      <w:fldChar w:fldCharType="begin"/>
    </w:r>
    <w:r w:rsidRPr="00377B65">
      <w:rPr>
        <w:rStyle w:val="Seitenzahl"/>
        <w:rFonts w:cs="Arial"/>
        <w:szCs w:val="22"/>
        <w:lang w:val="en-GB"/>
      </w:rPr>
      <w:instrText xml:space="preserve"> PAGE </w:instrText>
    </w:r>
    <w:r w:rsidRPr="00883D44">
      <w:rPr>
        <w:rStyle w:val="Seitenzahl"/>
        <w:rFonts w:cs="Arial"/>
        <w:szCs w:val="22"/>
      </w:rPr>
      <w:fldChar w:fldCharType="separate"/>
    </w:r>
    <w:r w:rsidR="002540E1">
      <w:rPr>
        <w:rStyle w:val="Seitenzahl"/>
        <w:rFonts w:cs="Arial"/>
        <w:noProof/>
        <w:szCs w:val="22"/>
        <w:lang w:val="en-GB"/>
      </w:rPr>
      <w:t>2</w:t>
    </w:r>
    <w:r w:rsidRPr="00883D44">
      <w:rPr>
        <w:rStyle w:val="Seitenzahl"/>
        <w:rFonts w:cs="Arial"/>
        <w:szCs w:val="22"/>
      </w:rPr>
      <w:fldChar w:fldCharType="end"/>
    </w:r>
    <w:r w:rsidRPr="00377B65">
      <w:rPr>
        <w:rFonts w:cs="Arial"/>
        <w:szCs w:val="22"/>
        <w:lang w:val="en-GB"/>
      </w:rPr>
      <w:t>/3</w:t>
    </w:r>
    <w:r w:rsidRPr="00377B65">
      <w:rPr>
        <w:rFonts w:cs="Arial"/>
        <w:szCs w:val="22"/>
        <w:lang w:val="en-GB"/>
      </w:rPr>
      <w:tab/>
    </w:r>
    <w:r w:rsidR="00713FDC">
      <w:rPr>
        <w:rFonts w:cs="Arial"/>
        <w:szCs w:val="22"/>
        <w:lang w:val="en-GB"/>
      </w:rPr>
      <w:t>DE-</w:t>
    </w:r>
    <w:r w:rsidRPr="00377B65">
      <w:rPr>
        <w:rFonts w:cs="Arial"/>
        <w:szCs w:val="22"/>
        <w:lang w:val="en-GB"/>
      </w:rPr>
      <w:t>UZ 104 Edition</w:t>
    </w:r>
    <w:r>
      <w:rPr>
        <w:rFonts w:cs="Arial"/>
        <w:szCs w:val="22"/>
        <w:lang w:val="en-GB"/>
      </w:rPr>
      <w:t xml:space="preserve"> April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177" w:rsidRDefault="007A3177">
      <w:r>
        <w:separator/>
      </w:r>
    </w:p>
  </w:footnote>
  <w:footnote w:type="continuationSeparator" w:id="0">
    <w:p w:rsidR="007A3177" w:rsidRDefault="007A3177">
      <w:r>
        <w:continuationSeparator/>
      </w:r>
    </w:p>
  </w:footnote>
  <w:footnote w:id="1">
    <w:p w:rsidR="00CD585E" w:rsidRPr="00EB424F" w:rsidRDefault="00CD585E" w:rsidP="00CD585E">
      <w:pPr>
        <w:pStyle w:val="Funotentext"/>
        <w:rPr>
          <w:lang w:val="en-GB"/>
        </w:rPr>
      </w:pPr>
      <w:r w:rsidRPr="00EB424F">
        <w:rPr>
          <w:rStyle w:val="Funotenzeichen"/>
          <w:lang w:val="en-GB"/>
        </w:rPr>
        <w:t>1</w:t>
      </w:r>
      <w:r w:rsidRPr="00EB424F">
        <w:rPr>
          <w:lang w:val="en-GB"/>
        </w:rPr>
        <w:t xml:space="preserve"> </w:t>
      </w:r>
      <w:r w:rsidRPr="00EB424F">
        <w:rPr>
          <w:lang w:val="en-GB"/>
        </w:rPr>
        <w:tab/>
        <w:t>Please delete what does not apply.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85E" w:rsidRDefault="002540E1" w:rsidP="00CD585E">
    <w:pPr>
      <w:pStyle w:val="Kopfzeile"/>
      <w:jc w:val="right"/>
    </w:pPr>
    <w:r>
      <w:rPr>
        <w:noProof/>
      </w:rPr>
      <w:drawing>
        <wp:inline distT="0" distB="0" distL="0" distR="0">
          <wp:extent cx="914400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FF4D824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4QYsPxxh+nppp5XE/uKqPLsFx+0=" w:salt="llxe7QLCDuJk2D6QchXrJ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35CC"/>
    <w:rsid w:val="000A5108"/>
    <w:rsid w:val="000B33B5"/>
    <w:rsid w:val="000B5DDF"/>
    <w:rsid w:val="000B62A3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4430"/>
    <w:rsid w:val="001859FD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DA6"/>
    <w:rsid w:val="001D0E7D"/>
    <w:rsid w:val="001D2A50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40E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6F3E"/>
    <w:rsid w:val="00356883"/>
    <w:rsid w:val="003650F1"/>
    <w:rsid w:val="00365741"/>
    <w:rsid w:val="00366580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4866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3E9A"/>
    <w:rsid w:val="004B4334"/>
    <w:rsid w:val="004B7350"/>
    <w:rsid w:val="004B7E3B"/>
    <w:rsid w:val="004C33C1"/>
    <w:rsid w:val="004D1C64"/>
    <w:rsid w:val="004D6F3B"/>
    <w:rsid w:val="004E27D6"/>
    <w:rsid w:val="004F5803"/>
    <w:rsid w:val="005008C6"/>
    <w:rsid w:val="005036C2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744"/>
    <w:rsid w:val="00583823"/>
    <w:rsid w:val="00583BA0"/>
    <w:rsid w:val="00590EB0"/>
    <w:rsid w:val="00592A1A"/>
    <w:rsid w:val="00595747"/>
    <w:rsid w:val="005A14A3"/>
    <w:rsid w:val="005A1FB4"/>
    <w:rsid w:val="005A428B"/>
    <w:rsid w:val="005B6CEC"/>
    <w:rsid w:val="005B780C"/>
    <w:rsid w:val="005C2D21"/>
    <w:rsid w:val="005C7F5C"/>
    <w:rsid w:val="005D153F"/>
    <w:rsid w:val="005E17AE"/>
    <w:rsid w:val="005E66BB"/>
    <w:rsid w:val="005F0B28"/>
    <w:rsid w:val="00603CCD"/>
    <w:rsid w:val="00604389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0337"/>
    <w:rsid w:val="00646439"/>
    <w:rsid w:val="00647796"/>
    <w:rsid w:val="00647F1B"/>
    <w:rsid w:val="006507E7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3FDC"/>
    <w:rsid w:val="00714917"/>
    <w:rsid w:val="007154D7"/>
    <w:rsid w:val="00721712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3177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747A3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76FE"/>
    <w:rsid w:val="008D0AE5"/>
    <w:rsid w:val="008E2BEF"/>
    <w:rsid w:val="008E7988"/>
    <w:rsid w:val="008E7E64"/>
    <w:rsid w:val="008F1BFA"/>
    <w:rsid w:val="008F6F65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61B8A"/>
    <w:rsid w:val="00A63BC0"/>
    <w:rsid w:val="00A640CF"/>
    <w:rsid w:val="00A669B4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40AF"/>
    <w:rsid w:val="00AC6C3C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733E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585E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145A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2BE4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D585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Kopfzeile">
    <w:name w:val="header"/>
    <w:basedOn w:val="Standard"/>
    <w:rsid w:val="00CD585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D585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D585E"/>
  </w:style>
  <w:style w:type="paragraph" w:styleId="Funotentext">
    <w:name w:val="footnote text"/>
    <w:basedOn w:val="Standard"/>
    <w:semiHidden/>
    <w:rsid w:val="00CD585E"/>
    <w:rPr>
      <w:sz w:val="20"/>
    </w:rPr>
  </w:style>
  <w:style w:type="character" w:styleId="Funotenzeichen">
    <w:name w:val="footnote reference"/>
    <w:semiHidden/>
    <w:rsid w:val="00CD585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D585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Kopfzeile">
    <w:name w:val="header"/>
    <w:basedOn w:val="Standard"/>
    <w:rsid w:val="00CD585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D585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D585E"/>
  </w:style>
  <w:style w:type="paragraph" w:styleId="Funotentext">
    <w:name w:val="footnote text"/>
    <w:basedOn w:val="Standard"/>
    <w:semiHidden/>
    <w:rsid w:val="00CD585E"/>
    <w:rPr>
      <w:sz w:val="20"/>
    </w:rPr>
  </w:style>
  <w:style w:type="character" w:styleId="Funotenzeichen">
    <w:name w:val="footnote reference"/>
    <w:semiHidden/>
    <w:rsid w:val="00CD58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751</Words>
  <Characters>4732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Annex 1 to the Contract pursuant to RAL-UZ 104</vt:lpstr>
    </vt:vector>
  </TitlesOfParts>
  <Company>RAL</Company>
  <LinksUpToDate>false</LinksUpToDate>
  <CharactersWithSpaces>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 to the Contract pursuant to RAL-UZ 104</dc:title>
  <dc:creator>hermann</dc:creator>
  <cp:lastModifiedBy>Hauser, Tobias</cp:lastModifiedBy>
  <cp:revision>2</cp:revision>
  <dcterms:created xsi:type="dcterms:W3CDTF">2019-12-17T09:18:00Z</dcterms:created>
  <dcterms:modified xsi:type="dcterms:W3CDTF">2019-12-17T09:18:00Z</dcterms:modified>
</cp:coreProperties>
</file>